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9E" w:rsidRPr="00FE1186" w:rsidRDefault="003B73FD" w:rsidP="003D7603">
      <w:pPr>
        <w:spacing w:before="120"/>
        <w:jc w:val="center"/>
        <w:rPr>
          <w:rFonts w:ascii="Times New Roman" w:hAnsi="Times New Roman"/>
          <w:b/>
          <w:bCs/>
          <w:sz w:val="28"/>
          <w:szCs w:val="26"/>
        </w:rPr>
      </w:pPr>
      <w:r w:rsidRPr="00FE1186">
        <w:rPr>
          <w:rFonts w:ascii="Times New Roman" w:hAnsi="Times New Roman"/>
          <w:b/>
          <w:bCs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3FB765" wp14:editId="5C6B7787">
                <wp:simplePos x="0" y="0"/>
                <wp:positionH relativeFrom="margin">
                  <wp:posOffset>-219075</wp:posOffset>
                </wp:positionH>
                <wp:positionV relativeFrom="paragraph">
                  <wp:posOffset>-299085</wp:posOffset>
                </wp:positionV>
                <wp:extent cx="1009650" cy="281305"/>
                <wp:effectExtent l="0" t="0" r="0" b="254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3FD" w:rsidRPr="003B73FD" w:rsidRDefault="003B73FD" w:rsidP="003B73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B73FD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Phụ lục </w:t>
                            </w:r>
                            <w:r w:rsidR="00D16660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3FB76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-17.25pt;margin-top:-23.55pt;width:79.5pt;height:22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iKDQIAAPYDAAAOAAAAZHJzL2Uyb0RvYy54bWysU9tu2zAMfR+wfxD0vviypE2MOEXXLsOA&#10;7gK0+wBZlmNhkqhJSuzs60vJaRpsb8P8IIgmechzSK1vRq3IQTgvwdS0mOWUCMOhlWZX0x9P23dL&#10;SnxgpmUKjKjpUXh6s3n7Zj3YSpTQg2qFIwhifDXYmvYh2CrLPO+FZn4GVhh0duA0C2i6XdY6NiC6&#10;VlmZ51fZAK61DrjwHv/eT066SfhdJ3j41nVeBKJqir2FdLp0NvHMNmtW7RyzveSnNtg/dKGZNFj0&#10;DHXPAiN7J/+C0pI78NCFGQedQddJLhIHZFPkf7B57JkViQuK4+1ZJv//YPnXw3dHZFvTsrimxDCN&#10;Q3oSYyAfYCTxHyo0WF9h4KPF0DCiAyed2Hr7APynJwbuemZ24tY5GHrBWuywiJnZReqE4yNIM3yB&#10;FguxfYAENHZOR/lQEILoOKnjeTqxGR5L5vnqaoEujr5yWbzPF6kEq16yrfPhkwBN4qWmDqef0Nnh&#10;wYfYDateQmIxA1upVNoAZchQ09WiXKSEC4+WARdUSV3TZR6/aWUiyY+mTcmBSTXdsYAyJ9aR6EQ5&#10;jM2IgVGKBtoj8ncwLSI+HLz04H5TMuAS1tT/2jMnKFGfDWq4KubzuLXJmC+uSzTcpae59DDDEaqm&#10;gZLpehfSpkeu3t6i1luZZHjt5NQrLldS5/QQ4vZe2inq9blungEAAP//AwBQSwMEFAAGAAgAAAAh&#10;AMOOaUDeAAAACgEAAA8AAABkcnMvZG93bnJldi54bWxMj0FPwzAMhe9I/IfISNy2dGWwqTSdJrSN&#10;I2NUnLPGtBWNUyVZV/497glu9ntPz5/zzWg7MaAPrSMFi3kCAqlypqVaQfmxn61BhKjJ6M4RKvjB&#10;AJvi9ibXmXFXesfhFGvBJRQyraCJsc+kDFWDVoe565HY+3Le6sirr6Xx+srltpNpkjxJq1viC43u&#10;8aXB6vt0sQr62B9Wr/7tuN3th6T8PJRpW++Uur8bt88gIo7xLwwTPqNDwUxndyETRKdg9rB85CgP&#10;y9UCxJRIJ+XMSroGWeTy/wvFLwAAAP//AwBQSwECLQAUAAYACAAAACEAtoM4kv4AAADhAQAAEwAA&#10;AAAAAAAAAAAAAAAAAAAAW0NvbnRlbnRfVHlwZXNdLnhtbFBLAQItABQABgAIAAAAIQA4/SH/1gAA&#10;AJQBAAALAAAAAAAAAAAAAAAAAC8BAABfcmVscy8ucmVsc1BLAQItABQABgAIAAAAIQCc5miKDQIA&#10;APYDAAAOAAAAAAAAAAAAAAAAAC4CAABkcnMvZTJvRG9jLnhtbFBLAQItABQABgAIAAAAIQDDjmlA&#10;3gAAAAoBAAAPAAAAAAAAAAAAAAAAAGcEAABkcnMvZG93bnJldi54bWxQSwUGAAAAAAQABADzAAAA&#10;cgUAAAAA&#10;" filled="f" stroked="f">
                <v:textbox style="mso-fit-shape-to-text:t">
                  <w:txbxContent>
                    <w:p w:rsidR="003B73FD" w:rsidRPr="003B73FD" w:rsidRDefault="003B73FD" w:rsidP="003B73F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3B73FD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Phụ lục </w:t>
                      </w:r>
                      <w:r w:rsidR="00D16660"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5C2" w:rsidRPr="00FE1186">
        <w:rPr>
          <w:rFonts w:ascii="Times New Roman" w:hAnsi="Times New Roman"/>
          <w:b/>
          <w:bCs/>
          <w:sz w:val="28"/>
          <w:szCs w:val="26"/>
        </w:rPr>
        <w:t xml:space="preserve">BÁO CÁO TÌNH HÌNH </w:t>
      </w:r>
      <w:r w:rsidR="00381B93" w:rsidRPr="00FE1186">
        <w:rPr>
          <w:rFonts w:ascii="Times New Roman" w:hAnsi="Times New Roman"/>
          <w:b/>
          <w:bCs/>
          <w:sz w:val="28"/>
          <w:szCs w:val="26"/>
        </w:rPr>
        <w:t xml:space="preserve">HOẠT ĐỘNG </w:t>
      </w:r>
      <w:r w:rsidR="009B17A6" w:rsidRPr="00FE1186">
        <w:rPr>
          <w:rFonts w:ascii="Times New Roman" w:hAnsi="Times New Roman"/>
          <w:b/>
          <w:bCs/>
          <w:sz w:val="28"/>
          <w:szCs w:val="26"/>
        </w:rPr>
        <w:t xml:space="preserve">SẢN XUẤT, </w:t>
      </w:r>
      <w:r w:rsidRPr="00FE1186">
        <w:rPr>
          <w:rFonts w:ascii="Times New Roman" w:hAnsi="Times New Roman"/>
          <w:b/>
          <w:bCs/>
          <w:sz w:val="28"/>
          <w:szCs w:val="26"/>
        </w:rPr>
        <w:br/>
      </w:r>
      <w:r w:rsidR="00381B93" w:rsidRPr="00FE1186">
        <w:rPr>
          <w:rFonts w:ascii="Times New Roman" w:hAnsi="Times New Roman"/>
          <w:b/>
          <w:bCs/>
          <w:sz w:val="28"/>
          <w:szCs w:val="26"/>
        </w:rPr>
        <w:t xml:space="preserve">NGHIÊN CỨU </w:t>
      </w:r>
      <w:r w:rsidR="00B07719">
        <w:rPr>
          <w:rFonts w:ascii="Times New Roman" w:hAnsi="Times New Roman"/>
          <w:b/>
          <w:bCs/>
          <w:sz w:val="28"/>
          <w:szCs w:val="26"/>
        </w:rPr>
        <w:t xml:space="preserve">VÀ </w:t>
      </w:r>
      <w:r w:rsidR="00381B93" w:rsidRPr="00FE1186">
        <w:rPr>
          <w:rFonts w:ascii="Times New Roman" w:hAnsi="Times New Roman"/>
          <w:b/>
          <w:bCs/>
          <w:sz w:val="28"/>
          <w:szCs w:val="26"/>
        </w:rPr>
        <w:t xml:space="preserve">PHÁT TRIỂN </w:t>
      </w:r>
      <w:r w:rsidR="00D97F4D">
        <w:rPr>
          <w:rFonts w:ascii="Times New Roman" w:hAnsi="Times New Roman"/>
          <w:b/>
          <w:bCs/>
          <w:sz w:val="28"/>
          <w:szCs w:val="26"/>
        </w:rPr>
        <w:t xml:space="preserve">CỦA DỰ ÁN </w:t>
      </w:r>
    </w:p>
    <w:p w:rsidR="003B73FD" w:rsidRPr="00FE1186" w:rsidRDefault="003B73FD" w:rsidP="003B73FD">
      <w:pPr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E1186">
        <w:rPr>
          <w:rFonts w:ascii="Times New Roman" w:hAnsi="Times New Roman"/>
          <w:i/>
          <w:iCs/>
          <w:color w:val="000000"/>
          <w:sz w:val="28"/>
          <w:szCs w:val="28"/>
        </w:rPr>
        <w:t xml:space="preserve">(Ban hành kèm theo Kế hoạch số </w:t>
      </w:r>
      <w:r w:rsidR="002A2FD6">
        <w:rPr>
          <w:rFonts w:ascii="Times New Roman" w:hAnsi="Times New Roman"/>
          <w:i/>
          <w:iCs/>
          <w:color w:val="000000"/>
          <w:sz w:val="28"/>
          <w:szCs w:val="28"/>
        </w:rPr>
        <w:t>518</w:t>
      </w:r>
      <w:r w:rsidRPr="00FE1186">
        <w:rPr>
          <w:rFonts w:ascii="Times New Roman" w:hAnsi="Times New Roman"/>
          <w:i/>
          <w:iCs/>
          <w:color w:val="000000"/>
          <w:sz w:val="28"/>
          <w:szCs w:val="28"/>
        </w:rPr>
        <w:t xml:space="preserve">/KH-CNCHL ngày </w:t>
      </w:r>
      <w:r w:rsidR="002A2FD6">
        <w:rPr>
          <w:rFonts w:ascii="Times New Roman" w:hAnsi="Times New Roman"/>
          <w:i/>
          <w:iCs/>
          <w:color w:val="000000"/>
          <w:sz w:val="28"/>
          <w:szCs w:val="28"/>
        </w:rPr>
        <w:t>12/9</w:t>
      </w:r>
      <w:bookmarkStart w:id="0" w:name="_GoBack"/>
      <w:bookmarkEnd w:id="0"/>
      <w:r w:rsidRPr="00FE1186">
        <w:rPr>
          <w:rFonts w:ascii="Times New Roman" w:hAnsi="Times New Roman"/>
          <w:i/>
          <w:iCs/>
          <w:color w:val="000000"/>
          <w:sz w:val="28"/>
          <w:szCs w:val="28"/>
        </w:rPr>
        <w:t xml:space="preserve">/2022 </w:t>
      </w:r>
      <w:r w:rsidR="00FE1186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FE1186">
        <w:rPr>
          <w:rFonts w:ascii="Times New Roman" w:hAnsi="Times New Roman"/>
          <w:i/>
          <w:iCs/>
          <w:color w:val="000000"/>
          <w:sz w:val="28"/>
          <w:szCs w:val="28"/>
        </w:rPr>
        <w:t>của Ban Quản lý Khu Công nghệ cao Hòa Lạc)</w:t>
      </w:r>
    </w:p>
    <w:p w:rsidR="00470E4A" w:rsidRPr="003D7603" w:rsidRDefault="006C12E0" w:rsidP="003D760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D7603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1361440" cy="0"/>
                <wp:effectExtent l="0" t="0" r="29210" b="19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1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CF5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2.85pt;width:107.2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Es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5mWZ6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KxUlXtwAAAAGAQAADwAAAGRycy9kb3ducmV2LnhtbEyPzU7DMBCE&#10;70i8g7VIXBB1ErX8hDhVhcSBI20lrtt4SQLxOoqdJvTpWcSBHndmNPNtsZ5dp440hNazgXSRgCKu&#10;vG25NrDfvdw+gAoR2WLnmQx8U4B1eXlRYG79xG903MZaSQmHHA00Mfa51qFqyGFY+J5YvA8/OIxy&#10;DrW2A05S7jqdJcmddtiyLDTY03ND1dd2dAYojKs02Ty6ev96mm7es9Pn1O+Mub6aN0+gIs3xPwy/&#10;+IIOpTAd/Mg2qM6APBINZKt7UOJm6XIJ6vAn6LLQ5/jlDwAAAP//AwBQSwECLQAUAAYACAAAACEA&#10;toM4kv4AAADhAQAAEwAAAAAAAAAAAAAAAAAAAAAAW0NvbnRlbnRfVHlwZXNdLnhtbFBLAQItABQA&#10;BgAIAAAAIQA4/SH/1gAAAJQBAAALAAAAAAAAAAAAAAAAAC8BAABfcmVscy8ucmVsc1BLAQItABQA&#10;BgAIAAAAIQDDPIEsHgIAADsEAAAOAAAAAAAAAAAAAAAAAC4CAABkcnMvZTJvRG9jLnhtbFBLAQIt&#10;ABQABgAIAAAAIQArFSVe3AAAAAYBAAAPAAAAAAAAAAAAAAAAAHgEAABkcnMvZG93bnJldi54bWxQ&#10;SwUGAAAAAAQABADzAAAAgQUAAAAA&#10;">
                <w10:wrap anchorx="margin"/>
              </v:shape>
            </w:pict>
          </mc:Fallback>
        </mc:AlternateContent>
      </w:r>
    </w:p>
    <w:p w:rsidR="00D16660" w:rsidRPr="007D46EB" w:rsidRDefault="00D16660" w:rsidP="00D16660">
      <w:pPr>
        <w:spacing w:before="120" w:after="120"/>
        <w:jc w:val="both"/>
        <w:rPr>
          <w:rFonts w:ascii="Times New Roman" w:hAnsi="Times New Roman"/>
          <w:i/>
          <w:sz w:val="26"/>
          <w:szCs w:val="26"/>
        </w:rPr>
      </w:pPr>
      <w:r w:rsidRPr="007D46EB">
        <w:rPr>
          <w:rFonts w:ascii="Times New Roman" w:hAnsi="Times New Roman"/>
          <w:i/>
          <w:sz w:val="26"/>
          <w:szCs w:val="26"/>
        </w:rPr>
        <w:t>* Áp dụng đối với các dự án sản xuất sản phẩm công nghệ cao và dự án đầu tư tại Khu Nghiên cứu và Triển khai.</w:t>
      </w:r>
    </w:p>
    <w:p w:rsidR="00D16660" w:rsidRPr="00D16660" w:rsidRDefault="00D16660" w:rsidP="00D16660">
      <w:pPr>
        <w:spacing w:before="120" w:after="120"/>
        <w:jc w:val="both"/>
        <w:rPr>
          <w:rFonts w:ascii="Times New Roman" w:hAnsi="Times New Roman"/>
          <w:bCs/>
          <w:sz w:val="26"/>
          <w:szCs w:val="26"/>
        </w:rPr>
      </w:pPr>
    </w:p>
    <w:p w:rsidR="008E349E" w:rsidRDefault="008E349E" w:rsidP="003D760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3D7603">
        <w:rPr>
          <w:rFonts w:ascii="Times New Roman" w:hAnsi="Times New Roman"/>
          <w:b/>
          <w:bCs/>
          <w:sz w:val="26"/>
          <w:szCs w:val="26"/>
        </w:rPr>
        <w:t>Sản phẩm/dị</w:t>
      </w:r>
      <w:r w:rsidR="00917D5E" w:rsidRPr="003D7603">
        <w:rPr>
          <w:rFonts w:ascii="Times New Roman" w:hAnsi="Times New Roman"/>
          <w:b/>
          <w:bCs/>
          <w:sz w:val="26"/>
          <w:szCs w:val="26"/>
        </w:rPr>
        <w:t xml:space="preserve">ch vụ </w:t>
      </w:r>
      <w:r w:rsidR="001500A3">
        <w:rPr>
          <w:rFonts w:ascii="Times New Roman" w:hAnsi="Times New Roman"/>
          <w:b/>
          <w:bCs/>
          <w:sz w:val="26"/>
          <w:szCs w:val="26"/>
        </w:rPr>
        <w:t>của Dự án (</w:t>
      </w:r>
      <w:r w:rsidR="00DB53A1" w:rsidRPr="003D7603">
        <w:rPr>
          <w:rFonts w:ascii="Times New Roman" w:hAnsi="Times New Roman"/>
          <w:b/>
          <w:bCs/>
          <w:sz w:val="26"/>
          <w:szCs w:val="26"/>
        </w:rPr>
        <w:t>20</w:t>
      </w:r>
      <w:r w:rsidR="00276693" w:rsidRPr="003D7603">
        <w:rPr>
          <w:rFonts w:ascii="Times New Roman" w:hAnsi="Times New Roman"/>
          <w:b/>
          <w:bCs/>
          <w:sz w:val="26"/>
          <w:szCs w:val="26"/>
        </w:rPr>
        <w:t xml:space="preserve">21 </w:t>
      </w:r>
      <w:r w:rsidR="00264621">
        <w:rPr>
          <w:rFonts w:ascii="Times New Roman" w:hAnsi="Times New Roman"/>
          <w:b/>
          <w:bCs/>
          <w:sz w:val="26"/>
          <w:szCs w:val="26"/>
        </w:rPr>
        <w:t>–</w:t>
      </w:r>
      <w:r w:rsidR="00276693" w:rsidRPr="003D7603">
        <w:rPr>
          <w:rFonts w:ascii="Times New Roman" w:hAnsi="Times New Roman"/>
          <w:b/>
          <w:bCs/>
          <w:sz w:val="26"/>
          <w:szCs w:val="26"/>
        </w:rPr>
        <w:t xml:space="preserve"> 2022</w:t>
      </w:r>
      <w:r w:rsidR="001500A3">
        <w:rPr>
          <w:rFonts w:ascii="Times New Roman" w:hAnsi="Times New Roman"/>
          <w:b/>
          <w:bCs/>
          <w:sz w:val="26"/>
          <w:szCs w:val="26"/>
        </w:rPr>
        <w:t>)</w:t>
      </w:r>
    </w:p>
    <w:p w:rsidR="00264621" w:rsidRPr="00292096" w:rsidRDefault="00292096" w:rsidP="001500A3">
      <w:pPr>
        <w:spacing w:before="120" w:after="120"/>
        <w:rPr>
          <w:rFonts w:ascii="Times New Roman" w:hAnsi="Times New Roman"/>
          <w:b/>
          <w:bCs/>
          <w:sz w:val="26"/>
          <w:szCs w:val="26"/>
        </w:rPr>
      </w:pPr>
      <w:r w:rsidRPr="00292096">
        <w:rPr>
          <w:rFonts w:ascii="Times New Roman" w:hAnsi="Times New Roman"/>
          <w:b/>
          <w:bCs/>
          <w:sz w:val="26"/>
          <w:szCs w:val="26"/>
        </w:rPr>
        <w:t>1.1.</w:t>
      </w:r>
      <w:r w:rsidR="00264621" w:rsidRPr="0029209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64621" w:rsidRPr="00292096">
        <w:rPr>
          <w:rFonts w:ascii="Times New Roman" w:hAnsi="Times New Roman"/>
          <w:b/>
          <w:sz w:val="26"/>
          <w:szCs w:val="26"/>
        </w:rPr>
        <w:t>Sản</w:t>
      </w:r>
      <w:r w:rsidR="00264621" w:rsidRPr="00292096">
        <w:rPr>
          <w:rFonts w:ascii="Times New Roman" w:hAnsi="Times New Roman"/>
          <w:b/>
          <w:bCs/>
          <w:sz w:val="26"/>
          <w:szCs w:val="26"/>
        </w:rPr>
        <w:t xml:space="preserve"> phẩm/dịch vụ theo hồ sơ dự án </w:t>
      </w:r>
      <w:r w:rsidR="001500A3" w:rsidRPr="00292096">
        <w:rPr>
          <w:rFonts w:ascii="Times New Roman" w:hAnsi="Times New Roman"/>
          <w:b/>
          <w:bCs/>
          <w:sz w:val="26"/>
          <w:szCs w:val="26"/>
        </w:rPr>
        <w:t>phê duyệt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14"/>
        <w:gridCol w:w="1516"/>
        <w:gridCol w:w="960"/>
        <w:gridCol w:w="992"/>
        <w:gridCol w:w="992"/>
        <w:gridCol w:w="993"/>
        <w:gridCol w:w="1559"/>
      </w:tblGrid>
      <w:tr w:rsidR="00F0589F" w:rsidRPr="003D7603" w:rsidTr="001500A3">
        <w:tc>
          <w:tcPr>
            <w:tcW w:w="534" w:type="dxa"/>
            <w:vMerge w:val="restart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Tên sản phẩm/</w:t>
            </w:r>
            <w:r w:rsidR="002920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dịch vụ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Tiêu chuẩn kỹ thuật </w:t>
            </w:r>
            <w:r w:rsidR="00A74651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áp dụng</w:t>
            </w:r>
            <w:r w:rsidR="00EE3E6D"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/</w:t>
            </w:r>
            <w:r w:rsidR="00A746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500A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lưu hành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Doanh thu</w:t>
            </w:r>
          </w:p>
          <w:p w:rsidR="00F0589F" w:rsidRPr="00292096" w:rsidRDefault="00264621" w:rsidP="00292096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="00292096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triệu đồng</w:t>
            </w:r>
            <w:r w:rsidR="00F0589F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589F" w:rsidRPr="003D7603" w:rsidRDefault="00F0589F" w:rsidP="001500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Thị trường xuất khẩu</w:t>
            </w:r>
          </w:p>
        </w:tc>
      </w:tr>
      <w:tr w:rsidR="00F0589F" w:rsidRPr="003D7603" w:rsidTr="001500A3">
        <w:trPr>
          <w:trHeight w:val="749"/>
        </w:trPr>
        <w:tc>
          <w:tcPr>
            <w:tcW w:w="534" w:type="dxa"/>
            <w:vMerge/>
            <w:shd w:val="clear" w:color="auto" w:fill="auto"/>
            <w:vAlign w:val="center"/>
          </w:tcPr>
          <w:p w:rsidR="00F0589F" w:rsidRPr="003D7603" w:rsidRDefault="00F0589F" w:rsidP="003D76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:rsidR="00F0589F" w:rsidRPr="003D7603" w:rsidRDefault="00F0589F" w:rsidP="003D76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  <w:vAlign w:val="center"/>
          </w:tcPr>
          <w:p w:rsidR="00F0589F" w:rsidRPr="003D7603" w:rsidRDefault="00F0589F" w:rsidP="003D7603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0589F" w:rsidRPr="001500A3" w:rsidRDefault="00F0589F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Trong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1500A3" w:rsidRDefault="00F0589F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Xuất khẩu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1500A3" w:rsidRDefault="00F0589F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Trong nước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89F" w:rsidRPr="001500A3" w:rsidRDefault="00F0589F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Xuất khẩu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589F" w:rsidRPr="003D7603" w:rsidRDefault="00F0589F" w:rsidP="003D760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7F4D" w:rsidRPr="00D97F4D" w:rsidTr="001500A3">
        <w:trPr>
          <w:trHeight w:val="421"/>
        </w:trPr>
        <w:tc>
          <w:tcPr>
            <w:tcW w:w="9460" w:type="dxa"/>
            <w:gridSpan w:val="8"/>
            <w:shd w:val="clear" w:color="auto" w:fill="auto"/>
            <w:vAlign w:val="center"/>
          </w:tcPr>
          <w:p w:rsidR="00D97F4D" w:rsidRPr="00D97F4D" w:rsidRDefault="001500A3" w:rsidP="001500A3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</w:t>
            </w:r>
            <w:r w:rsidR="00D97F4D" w:rsidRPr="00D97F4D">
              <w:rPr>
                <w:rFonts w:ascii="Times New Roman" w:hAnsi="Times New Roman"/>
                <w:bCs/>
                <w:i/>
                <w:sz w:val="26"/>
                <w:szCs w:val="26"/>
              </w:rPr>
              <w:t>Năm 2021</w:t>
            </w:r>
          </w:p>
        </w:tc>
      </w:tr>
      <w:tr w:rsidR="00F0589F" w:rsidRPr="003D7603" w:rsidTr="001500A3">
        <w:tc>
          <w:tcPr>
            <w:tcW w:w="534" w:type="dxa"/>
            <w:shd w:val="clear" w:color="auto" w:fill="auto"/>
            <w:vAlign w:val="center"/>
          </w:tcPr>
          <w:p w:rsidR="00F0589F" w:rsidRPr="00D97F4D" w:rsidRDefault="00D97F4D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F0589F" w:rsidRPr="003D7603" w:rsidTr="001500A3">
        <w:tc>
          <w:tcPr>
            <w:tcW w:w="534" w:type="dxa"/>
            <w:shd w:val="clear" w:color="auto" w:fill="auto"/>
            <w:vAlign w:val="center"/>
          </w:tcPr>
          <w:p w:rsidR="00F0589F" w:rsidRPr="00D97F4D" w:rsidRDefault="00D97F4D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589F" w:rsidRPr="003D7603" w:rsidRDefault="00F0589F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7F4D" w:rsidRPr="003D7603" w:rsidTr="001500A3">
        <w:tc>
          <w:tcPr>
            <w:tcW w:w="534" w:type="dxa"/>
            <w:shd w:val="clear" w:color="auto" w:fill="auto"/>
            <w:vAlign w:val="center"/>
          </w:tcPr>
          <w:p w:rsidR="00D97F4D" w:rsidRPr="00D97F4D" w:rsidRDefault="00D97F4D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7F4D" w:rsidRPr="003D7603" w:rsidRDefault="00D97F4D" w:rsidP="001500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D97F4D" w:rsidRPr="00D97F4D" w:rsidTr="00292096">
        <w:trPr>
          <w:trHeight w:val="435"/>
        </w:trPr>
        <w:tc>
          <w:tcPr>
            <w:tcW w:w="9460" w:type="dxa"/>
            <w:gridSpan w:val="8"/>
            <w:shd w:val="clear" w:color="auto" w:fill="auto"/>
            <w:vAlign w:val="center"/>
          </w:tcPr>
          <w:p w:rsidR="00D97F4D" w:rsidRPr="00D97F4D" w:rsidRDefault="001500A3" w:rsidP="001500A3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Trong </w:t>
            </w:r>
            <w:r w:rsidR="00D97F4D" w:rsidRPr="00D97F4D">
              <w:rPr>
                <w:rFonts w:ascii="Times New Roman" w:hAnsi="Times New Roman"/>
                <w:bCs/>
                <w:i/>
                <w:sz w:val="26"/>
                <w:szCs w:val="26"/>
              </w:rPr>
              <w:t>6 tháng đầu năm 2022</w:t>
            </w:r>
          </w:p>
        </w:tc>
      </w:tr>
      <w:tr w:rsidR="00D97F4D" w:rsidRPr="003D7603" w:rsidTr="001500A3">
        <w:tc>
          <w:tcPr>
            <w:tcW w:w="534" w:type="dxa"/>
            <w:shd w:val="clear" w:color="auto" w:fill="auto"/>
            <w:vAlign w:val="center"/>
          </w:tcPr>
          <w:p w:rsidR="00D97F4D" w:rsidRPr="00D97F4D" w:rsidRDefault="00D97F4D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97F4D" w:rsidRPr="003D7603" w:rsidTr="001500A3">
        <w:tc>
          <w:tcPr>
            <w:tcW w:w="534" w:type="dxa"/>
            <w:shd w:val="clear" w:color="auto" w:fill="auto"/>
            <w:vAlign w:val="center"/>
          </w:tcPr>
          <w:p w:rsidR="00D97F4D" w:rsidRPr="00D97F4D" w:rsidRDefault="00D97F4D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97F4D" w:rsidRPr="003D7603" w:rsidTr="001500A3">
        <w:tc>
          <w:tcPr>
            <w:tcW w:w="534" w:type="dxa"/>
            <w:shd w:val="clear" w:color="auto" w:fill="auto"/>
            <w:vAlign w:val="center"/>
          </w:tcPr>
          <w:p w:rsidR="00D97F4D" w:rsidRPr="00D97F4D" w:rsidRDefault="001D3D31" w:rsidP="001500A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7F4D" w:rsidRPr="001500A3" w:rsidRDefault="00D97F4D" w:rsidP="001500A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64621" w:rsidRDefault="00264621" w:rsidP="003D7603">
      <w:pPr>
        <w:spacing w:before="120" w:after="120"/>
        <w:rPr>
          <w:rFonts w:ascii="Times New Roman" w:hAnsi="Times New Roman"/>
          <w:i/>
          <w:sz w:val="26"/>
          <w:szCs w:val="26"/>
        </w:rPr>
      </w:pPr>
    </w:p>
    <w:p w:rsidR="001C7811" w:rsidRPr="00292096" w:rsidRDefault="00292096" w:rsidP="003D7603">
      <w:pPr>
        <w:spacing w:before="120" w:after="120"/>
        <w:rPr>
          <w:rFonts w:ascii="Times New Roman" w:hAnsi="Times New Roman"/>
          <w:b/>
          <w:sz w:val="26"/>
          <w:szCs w:val="26"/>
        </w:rPr>
      </w:pPr>
      <w:r w:rsidRPr="00292096">
        <w:rPr>
          <w:rFonts w:ascii="Times New Roman" w:hAnsi="Times New Roman"/>
          <w:b/>
          <w:sz w:val="26"/>
          <w:szCs w:val="26"/>
        </w:rPr>
        <w:t>1.2.</w:t>
      </w:r>
      <w:r w:rsidR="00264621" w:rsidRPr="00292096">
        <w:rPr>
          <w:rFonts w:ascii="Times New Roman" w:hAnsi="Times New Roman"/>
          <w:b/>
          <w:sz w:val="26"/>
          <w:szCs w:val="26"/>
        </w:rPr>
        <w:t xml:space="preserve"> </w:t>
      </w:r>
      <w:r w:rsidR="001C7811" w:rsidRPr="00292096">
        <w:rPr>
          <w:rFonts w:ascii="Times New Roman" w:hAnsi="Times New Roman"/>
          <w:b/>
          <w:sz w:val="26"/>
          <w:szCs w:val="26"/>
        </w:rPr>
        <w:t xml:space="preserve">Sản phẩm/dịch vụ </w:t>
      </w:r>
      <w:r w:rsidR="00EE3E6D" w:rsidRPr="00292096">
        <w:rPr>
          <w:rFonts w:ascii="Times New Roman" w:hAnsi="Times New Roman"/>
          <w:b/>
          <w:sz w:val="26"/>
          <w:szCs w:val="26"/>
          <w:lang w:val="vi-VN"/>
        </w:rPr>
        <w:t>phát sinh mới</w:t>
      </w:r>
      <w:r w:rsidR="0097419B">
        <w:rPr>
          <w:rStyle w:val="FootnoteReference"/>
          <w:rFonts w:ascii="Times New Roman" w:hAnsi="Times New Roman"/>
          <w:b/>
          <w:sz w:val="26"/>
          <w:szCs w:val="26"/>
          <w:lang w:val="vi-VN"/>
        </w:rPr>
        <w:footnoteReference w:id="1"/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86"/>
        <w:gridCol w:w="1516"/>
        <w:gridCol w:w="960"/>
        <w:gridCol w:w="992"/>
        <w:gridCol w:w="992"/>
        <w:gridCol w:w="993"/>
        <w:gridCol w:w="1559"/>
      </w:tblGrid>
      <w:tr w:rsidR="00F24919" w:rsidRPr="00D97F4D" w:rsidTr="001500A3">
        <w:trPr>
          <w:trHeight w:val="697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F24919" w:rsidRPr="00D97F4D" w:rsidRDefault="00F24919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886" w:type="dxa"/>
            <w:vMerge w:val="restart"/>
            <w:shd w:val="clear" w:color="auto" w:fill="auto"/>
            <w:vAlign w:val="center"/>
          </w:tcPr>
          <w:p w:rsidR="00F24919" w:rsidRPr="00D97F4D" w:rsidRDefault="00F24919" w:rsidP="00292096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Tên sản phẩm/</w:t>
            </w:r>
            <w:r w:rsidR="002920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dịch vụ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24919" w:rsidRPr="00D97F4D" w:rsidRDefault="00F24919" w:rsidP="00292096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Tiêu chuẩn kỹ thuật </w:t>
            </w: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áp dụng</w:t>
            </w:r>
            <w:r w:rsidRPr="00D97F4D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/</w:t>
            </w: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1500A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lưu hành</w:t>
            </w:r>
          </w:p>
        </w:tc>
        <w:tc>
          <w:tcPr>
            <w:tcW w:w="1952" w:type="dxa"/>
            <w:gridSpan w:val="2"/>
            <w:shd w:val="clear" w:color="auto" w:fill="auto"/>
            <w:vAlign w:val="center"/>
          </w:tcPr>
          <w:p w:rsidR="00F24919" w:rsidRPr="00D97F4D" w:rsidRDefault="00F24919" w:rsidP="001500A3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24919" w:rsidRPr="00D97F4D" w:rsidRDefault="00F24919" w:rsidP="001500A3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Doanh thu</w:t>
            </w:r>
          </w:p>
          <w:p w:rsidR="00F24919" w:rsidRPr="00292096" w:rsidRDefault="00292096" w:rsidP="001500A3">
            <w:pPr>
              <w:contextualSpacing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24919" w:rsidRPr="00D97F4D" w:rsidRDefault="00F24919" w:rsidP="00292096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/>
                <w:bCs/>
                <w:sz w:val="26"/>
                <w:szCs w:val="26"/>
              </w:rPr>
              <w:t>Thị trường xuất khẩu</w:t>
            </w:r>
          </w:p>
        </w:tc>
      </w:tr>
      <w:tr w:rsidR="00D97F4D" w:rsidRPr="00D97F4D" w:rsidTr="001500A3">
        <w:trPr>
          <w:trHeight w:val="710"/>
        </w:trPr>
        <w:tc>
          <w:tcPr>
            <w:tcW w:w="562" w:type="dxa"/>
            <w:vMerge/>
            <w:shd w:val="clear" w:color="auto" w:fill="auto"/>
            <w:vAlign w:val="center"/>
          </w:tcPr>
          <w:p w:rsidR="00D97F4D" w:rsidRPr="00D97F4D" w:rsidRDefault="00D97F4D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86" w:type="dxa"/>
            <w:vMerge/>
            <w:shd w:val="clear" w:color="auto" w:fill="auto"/>
            <w:vAlign w:val="center"/>
          </w:tcPr>
          <w:p w:rsidR="00D97F4D" w:rsidRPr="00D97F4D" w:rsidRDefault="00D97F4D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D97F4D" w:rsidRPr="00D97F4D" w:rsidRDefault="00D97F4D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D97F4D" w:rsidRPr="001500A3" w:rsidRDefault="00D97F4D" w:rsidP="00292096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Trong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292096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Xuất khẩu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7F4D" w:rsidRPr="001500A3" w:rsidRDefault="00D97F4D" w:rsidP="00292096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Trong nước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97F4D" w:rsidRPr="001500A3" w:rsidRDefault="00D97F4D" w:rsidP="00292096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00A3">
              <w:rPr>
                <w:rFonts w:ascii="Times New Roman" w:hAnsi="Times New Roman"/>
                <w:bCs/>
                <w:sz w:val="26"/>
                <w:szCs w:val="26"/>
              </w:rPr>
              <w:t>Xuất khẩu</w:t>
            </w:r>
          </w:p>
        </w:tc>
        <w:tc>
          <w:tcPr>
            <w:tcW w:w="1559" w:type="dxa"/>
            <w:vMerge/>
            <w:shd w:val="clear" w:color="auto" w:fill="auto"/>
          </w:tcPr>
          <w:p w:rsidR="00D97F4D" w:rsidRPr="00D97F4D" w:rsidRDefault="00D97F4D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500A3" w:rsidRPr="00075776" w:rsidTr="001500A3">
        <w:trPr>
          <w:trHeight w:val="346"/>
        </w:trPr>
        <w:tc>
          <w:tcPr>
            <w:tcW w:w="9460" w:type="dxa"/>
            <w:gridSpan w:val="8"/>
            <w:shd w:val="clear" w:color="auto" w:fill="auto"/>
            <w:vAlign w:val="center"/>
          </w:tcPr>
          <w:p w:rsidR="001500A3" w:rsidRPr="009D135D" w:rsidRDefault="001500A3" w:rsidP="001500A3">
            <w:pPr>
              <w:contextualSpacing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       </w:t>
            </w:r>
            <w:r w:rsidRPr="009D135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Năm 2021</w:t>
            </w:r>
          </w:p>
        </w:tc>
      </w:tr>
      <w:tr w:rsidR="00264621" w:rsidRPr="00D97F4D" w:rsidTr="001500A3">
        <w:tc>
          <w:tcPr>
            <w:tcW w:w="562" w:type="dxa"/>
            <w:shd w:val="clear" w:color="auto" w:fill="auto"/>
          </w:tcPr>
          <w:p w:rsidR="00264621" w:rsidRPr="00D97F4D" w:rsidRDefault="0026462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64621" w:rsidRPr="00D97F4D" w:rsidTr="001500A3">
        <w:tc>
          <w:tcPr>
            <w:tcW w:w="562" w:type="dxa"/>
            <w:shd w:val="clear" w:color="auto" w:fill="auto"/>
          </w:tcPr>
          <w:p w:rsidR="00264621" w:rsidRPr="00D97F4D" w:rsidRDefault="0026462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3D31" w:rsidRPr="00D97F4D" w:rsidTr="001500A3">
        <w:tc>
          <w:tcPr>
            <w:tcW w:w="562" w:type="dxa"/>
            <w:shd w:val="clear" w:color="auto" w:fill="auto"/>
          </w:tcPr>
          <w:p w:rsidR="001D3D31" w:rsidRPr="00D97F4D" w:rsidRDefault="001D3D3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</w:p>
        </w:tc>
        <w:tc>
          <w:tcPr>
            <w:tcW w:w="1886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500A3" w:rsidRPr="00F24919" w:rsidTr="00D61555">
        <w:trPr>
          <w:trHeight w:val="381"/>
        </w:trPr>
        <w:tc>
          <w:tcPr>
            <w:tcW w:w="9460" w:type="dxa"/>
            <w:gridSpan w:val="8"/>
            <w:shd w:val="clear" w:color="auto" w:fill="auto"/>
          </w:tcPr>
          <w:p w:rsidR="001500A3" w:rsidRPr="009D135D" w:rsidRDefault="001500A3" w:rsidP="009D135D">
            <w:pPr>
              <w:contextualSpacing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9D135D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       6 tháng đầu năm 2022</w:t>
            </w:r>
          </w:p>
        </w:tc>
      </w:tr>
      <w:tr w:rsidR="00264621" w:rsidRPr="00D97F4D" w:rsidTr="001500A3">
        <w:tc>
          <w:tcPr>
            <w:tcW w:w="562" w:type="dxa"/>
            <w:shd w:val="clear" w:color="auto" w:fill="auto"/>
          </w:tcPr>
          <w:p w:rsidR="00264621" w:rsidRPr="00D97F4D" w:rsidRDefault="0026462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8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264621" w:rsidRPr="00D97F4D" w:rsidTr="001500A3">
        <w:tc>
          <w:tcPr>
            <w:tcW w:w="562" w:type="dxa"/>
            <w:shd w:val="clear" w:color="auto" w:fill="auto"/>
          </w:tcPr>
          <w:p w:rsidR="00264621" w:rsidRPr="00D97F4D" w:rsidRDefault="0026462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F4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8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264621" w:rsidRPr="00D97F4D" w:rsidRDefault="0026462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D3D31" w:rsidRPr="00D97F4D" w:rsidTr="001500A3">
        <w:tc>
          <w:tcPr>
            <w:tcW w:w="562" w:type="dxa"/>
            <w:shd w:val="clear" w:color="auto" w:fill="auto"/>
          </w:tcPr>
          <w:p w:rsidR="001D3D31" w:rsidRPr="00D97F4D" w:rsidRDefault="001D3D31" w:rsidP="001500A3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</w:p>
        </w:tc>
        <w:tc>
          <w:tcPr>
            <w:tcW w:w="1886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16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60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1D3D31" w:rsidRPr="00D97F4D" w:rsidRDefault="001D3D31" w:rsidP="001500A3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97419B" w:rsidRDefault="0097419B" w:rsidP="0097419B">
      <w:pPr>
        <w:spacing w:before="240" w:after="120"/>
        <w:ind w:left="284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:rsidR="00587AFC" w:rsidRPr="00AE021C" w:rsidRDefault="00587AFC" w:rsidP="00A74651">
      <w:pPr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AE021C">
        <w:rPr>
          <w:rFonts w:ascii="Times New Roman" w:hAnsi="Times New Roman"/>
          <w:b/>
          <w:bCs/>
          <w:sz w:val="26"/>
          <w:szCs w:val="26"/>
        </w:rPr>
        <w:lastRenderedPageBreak/>
        <w:t xml:space="preserve">Máy móc thiết bị của dự án </w:t>
      </w:r>
      <w:r w:rsidRPr="00AE021C">
        <w:rPr>
          <w:rFonts w:ascii="Times New Roman" w:hAnsi="Times New Roman"/>
          <w:bCs/>
          <w:sz w:val="26"/>
          <w:szCs w:val="26"/>
        </w:rPr>
        <w:t>(</w:t>
      </w:r>
      <w:r w:rsidRPr="00AE021C">
        <w:rPr>
          <w:rFonts w:ascii="Times New Roman" w:hAnsi="Times New Roman"/>
          <w:bCs/>
          <w:i/>
          <w:sz w:val="26"/>
          <w:szCs w:val="26"/>
        </w:rPr>
        <w:t xml:space="preserve">cập nhật tới thời điểm </w:t>
      </w:r>
      <w:r w:rsidR="00292096">
        <w:rPr>
          <w:rFonts w:ascii="Times New Roman" w:hAnsi="Times New Roman"/>
          <w:bCs/>
          <w:i/>
          <w:sz w:val="26"/>
          <w:szCs w:val="26"/>
        </w:rPr>
        <w:t>báo cáo</w:t>
      </w:r>
      <w:r w:rsidRPr="00AE021C">
        <w:rPr>
          <w:rFonts w:ascii="Times New Roman" w:hAnsi="Times New Roman"/>
          <w:bCs/>
          <w:sz w:val="26"/>
          <w:szCs w:val="26"/>
        </w:rPr>
        <w:t>)</w:t>
      </w:r>
    </w:p>
    <w:p w:rsidR="00587AFC" w:rsidRPr="0097419B" w:rsidRDefault="007F214D" w:rsidP="0097419B">
      <w:pPr>
        <w:spacing w:before="120" w:after="1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97419B">
        <w:rPr>
          <w:rFonts w:ascii="Times New Roman" w:hAnsi="Times New Roman"/>
          <w:b/>
          <w:bCs/>
          <w:sz w:val="26"/>
          <w:szCs w:val="26"/>
        </w:rPr>
        <w:t>2.1</w:t>
      </w:r>
      <w:r w:rsidR="0097419B">
        <w:rPr>
          <w:rFonts w:ascii="Times New Roman" w:hAnsi="Times New Roman"/>
          <w:b/>
          <w:bCs/>
          <w:sz w:val="26"/>
          <w:szCs w:val="26"/>
        </w:rPr>
        <w:t>.</w:t>
      </w:r>
      <w:r w:rsidRPr="0097419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87AFC" w:rsidRPr="0097419B">
        <w:rPr>
          <w:rFonts w:ascii="Times New Roman" w:hAnsi="Times New Roman"/>
          <w:b/>
          <w:bCs/>
          <w:sz w:val="26"/>
          <w:szCs w:val="26"/>
        </w:rPr>
        <w:t>Dây chuyền công nghệ của dự án</w:t>
      </w:r>
    </w:p>
    <w:tbl>
      <w:tblPr>
        <w:tblW w:w="5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826"/>
        <w:gridCol w:w="982"/>
        <w:gridCol w:w="746"/>
        <w:gridCol w:w="1189"/>
        <w:gridCol w:w="889"/>
        <w:gridCol w:w="757"/>
        <w:gridCol w:w="999"/>
        <w:gridCol w:w="992"/>
        <w:gridCol w:w="1133"/>
        <w:gridCol w:w="1031"/>
      </w:tblGrid>
      <w:tr w:rsidR="00AE021C" w:rsidRPr="00AC3D93" w:rsidTr="00AC3D93">
        <w:trPr>
          <w:trHeight w:val="393"/>
          <w:jc w:val="center"/>
        </w:trPr>
        <w:tc>
          <w:tcPr>
            <w:tcW w:w="586" w:type="pct"/>
            <w:vMerge w:val="restar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AC3D93">
              <w:rPr>
                <w:rFonts w:ascii="Times New Roman" w:hAnsi="Times New Roman"/>
                <w:b/>
                <w:szCs w:val="24"/>
              </w:rPr>
              <w:t>Tên dây chuyên công nghệ</w:t>
            </w:r>
          </w:p>
        </w:tc>
        <w:tc>
          <w:tcPr>
            <w:tcW w:w="382" w:type="pct"/>
            <w:vMerge w:val="restar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AC3D93">
              <w:rPr>
                <w:rFonts w:ascii="Times New Roman" w:hAnsi="Times New Roman"/>
                <w:b/>
                <w:szCs w:val="24"/>
              </w:rPr>
              <w:t>Số lượng</w:t>
            </w:r>
          </w:p>
        </w:tc>
        <w:tc>
          <w:tcPr>
            <w:tcW w:w="2572" w:type="pct"/>
            <w:gridSpan w:val="6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AC3D93">
              <w:rPr>
                <w:rFonts w:ascii="Times New Roman" w:hAnsi="Times New Roman"/>
                <w:b/>
                <w:szCs w:val="24"/>
              </w:rPr>
              <w:t>Thiết bị, máy móc</w:t>
            </w:r>
            <w:r w:rsidR="0097419B" w:rsidRPr="00AC3D93">
              <w:rPr>
                <w:rStyle w:val="FootnoteReference"/>
                <w:rFonts w:ascii="Times New Roman" w:hAnsi="Times New Roman"/>
                <w:b/>
                <w:szCs w:val="24"/>
              </w:rPr>
              <w:footnoteReference w:id="2"/>
            </w:r>
          </w:p>
        </w:tc>
        <w:tc>
          <w:tcPr>
            <w:tcW w:w="459" w:type="pct"/>
            <w:vMerge w:val="restar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AC3D93">
              <w:rPr>
                <w:rFonts w:ascii="Times New Roman" w:hAnsi="Times New Roman"/>
                <w:b/>
                <w:szCs w:val="24"/>
              </w:rPr>
              <w:t>Công suất</w:t>
            </w:r>
            <w:r w:rsidR="007F214D" w:rsidRPr="00AC3D93">
              <w:rPr>
                <w:rFonts w:ascii="Times New Roman" w:hAnsi="Times New Roman"/>
                <w:szCs w:val="24"/>
                <w:vertAlign w:val="superscript"/>
              </w:rPr>
              <w:t>4</w:t>
            </w:r>
          </w:p>
        </w:tc>
        <w:tc>
          <w:tcPr>
            <w:tcW w:w="524" w:type="pct"/>
            <w:vMerge w:val="restart"/>
            <w:vAlign w:val="center"/>
          </w:tcPr>
          <w:p w:rsidR="00587AFC" w:rsidRPr="00AC3D93" w:rsidRDefault="00587AFC" w:rsidP="00AC3D93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AC3D93">
              <w:rPr>
                <w:rFonts w:ascii="Times New Roman" w:hAnsi="Times New Roman"/>
                <w:b/>
                <w:szCs w:val="24"/>
              </w:rPr>
              <w:t>Mức độ tự động hoá</w:t>
            </w:r>
            <w:r w:rsidR="00AC3D93" w:rsidRPr="00AC3D93">
              <w:rPr>
                <w:rFonts w:ascii="Times New Roman" w:hAnsi="Times New Roman"/>
                <w:b/>
                <w:szCs w:val="24"/>
                <w:vertAlign w:val="superscript"/>
              </w:rPr>
              <w:t>5</w:t>
            </w:r>
          </w:p>
        </w:tc>
        <w:tc>
          <w:tcPr>
            <w:tcW w:w="478" w:type="pct"/>
            <w:vMerge w:val="restar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ind w:hanging="10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C3D93">
              <w:rPr>
                <w:rFonts w:ascii="Times New Roman" w:hAnsi="Times New Roman"/>
                <w:b/>
                <w:bCs/>
                <w:szCs w:val="24"/>
              </w:rPr>
              <w:t xml:space="preserve">Giá trị </w:t>
            </w:r>
            <w:r w:rsidR="000478A5" w:rsidRPr="00AC3D93">
              <w:rPr>
                <w:rFonts w:ascii="Times New Roman" w:hAnsi="Times New Roman"/>
                <w:bCs/>
                <w:i/>
                <w:szCs w:val="24"/>
              </w:rPr>
              <w:t>(triệu đồng)</w:t>
            </w:r>
          </w:p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ind w:firstLine="567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E021C" w:rsidRPr="00AC3D93" w:rsidTr="00AC3D93">
        <w:trPr>
          <w:trHeight w:val="911"/>
          <w:jc w:val="center"/>
        </w:trPr>
        <w:tc>
          <w:tcPr>
            <w:tcW w:w="586" w:type="pct"/>
            <w:vMerge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" w:type="pct"/>
            <w:vMerge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 xml:space="preserve">Tên thiết bị </w:t>
            </w:r>
          </w:p>
        </w:tc>
        <w:tc>
          <w:tcPr>
            <w:tcW w:w="345" w:type="pc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>Ký hiệu mã</w:t>
            </w:r>
          </w:p>
        </w:tc>
        <w:tc>
          <w:tcPr>
            <w:tcW w:w="550" w:type="pc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>Thông số kỹ thuật</w:t>
            </w:r>
          </w:p>
        </w:tc>
        <w:tc>
          <w:tcPr>
            <w:tcW w:w="411" w:type="pc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>Xuất xứ</w:t>
            </w:r>
          </w:p>
        </w:tc>
        <w:tc>
          <w:tcPr>
            <w:tcW w:w="350" w:type="pct"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>Năm chế tạo</w:t>
            </w:r>
          </w:p>
        </w:tc>
        <w:tc>
          <w:tcPr>
            <w:tcW w:w="461" w:type="pct"/>
            <w:vAlign w:val="center"/>
          </w:tcPr>
          <w:p w:rsidR="00587AFC" w:rsidRPr="00AC3D93" w:rsidRDefault="00587AFC" w:rsidP="00AC3D93">
            <w:pPr>
              <w:tabs>
                <w:tab w:val="left" w:leader="dot" w:pos="9072"/>
              </w:tabs>
              <w:spacing w:before="60" w:after="60" w:line="24" w:lineRule="atLeast"/>
              <w:jc w:val="center"/>
              <w:rPr>
                <w:rFonts w:ascii="Times New Roman" w:hAnsi="Times New Roman"/>
                <w:szCs w:val="24"/>
              </w:rPr>
            </w:pPr>
            <w:r w:rsidRPr="00AC3D93">
              <w:rPr>
                <w:rFonts w:ascii="Times New Roman" w:hAnsi="Times New Roman"/>
                <w:szCs w:val="24"/>
              </w:rPr>
              <w:t>Tình trạng</w:t>
            </w:r>
            <w:r w:rsidR="007F214D" w:rsidRPr="00AC3D93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459" w:type="pct"/>
            <w:vMerge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24" w:type="pct"/>
            <w:vMerge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:rsidR="00587AFC" w:rsidRPr="00AC3D93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hanging="10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AE021C" w:rsidRPr="00AE021C" w:rsidTr="00AC3D93">
        <w:trPr>
          <w:trHeight w:val="512"/>
          <w:jc w:val="center"/>
        </w:trPr>
        <w:tc>
          <w:tcPr>
            <w:tcW w:w="586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E021C" w:rsidRPr="00AE021C" w:rsidTr="00AC3D93">
        <w:trPr>
          <w:trHeight w:val="512"/>
          <w:jc w:val="center"/>
        </w:trPr>
        <w:tc>
          <w:tcPr>
            <w:tcW w:w="586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E021C" w:rsidRPr="00AE021C" w:rsidTr="00AC3D93">
        <w:trPr>
          <w:trHeight w:val="512"/>
          <w:jc w:val="center"/>
        </w:trPr>
        <w:tc>
          <w:tcPr>
            <w:tcW w:w="586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1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587AFC" w:rsidRPr="00587AFC" w:rsidRDefault="00587AFC" w:rsidP="00587AFC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7F214D" w:rsidRPr="00AE021C" w:rsidRDefault="002D1AE3" w:rsidP="007F214D">
      <w:pPr>
        <w:tabs>
          <w:tab w:val="left" w:leader="dot" w:pos="9072"/>
        </w:tabs>
        <w:spacing w:before="140" w:after="140" w:line="24" w:lineRule="atLeast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AE021C">
        <w:rPr>
          <w:rFonts w:ascii="Times New Roman" w:hAnsi="Times New Roman"/>
          <w:bCs/>
          <w:i/>
          <w:sz w:val="26"/>
          <w:szCs w:val="26"/>
          <w:u w:val="single"/>
        </w:rPr>
        <w:t>Ghi chú:</w:t>
      </w:r>
    </w:p>
    <w:p w:rsidR="007F214D" w:rsidRPr="00AE021C" w:rsidRDefault="007F214D" w:rsidP="007F214D">
      <w:pPr>
        <w:tabs>
          <w:tab w:val="left" w:leader="dot" w:pos="9072"/>
        </w:tabs>
        <w:spacing w:before="140" w:after="140" w:line="24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7F214D" w:rsidRPr="00AE021C" w:rsidRDefault="007F214D" w:rsidP="007F214D">
      <w:pPr>
        <w:tabs>
          <w:tab w:val="left" w:leader="dot" w:pos="9072"/>
        </w:tabs>
        <w:spacing w:before="140" w:after="140" w:line="24" w:lineRule="atLeast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E021C">
        <w:rPr>
          <w:rFonts w:ascii="Times New Roman" w:hAnsi="Times New Roman"/>
          <w:b/>
          <w:bCs/>
          <w:i/>
          <w:sz w:val="26"/>
          <w:szCs w:val="26"/>
        </w:rPr>
        <w:t>2.2 Thiết bị máy móc phục vụ R&amp;D</w:t>
      </w:r>
    </w:p>
    <w:tbl>
      <w:tblPr>
        <w:tblW w:w="5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834"/>
        <w:gridCol w:w="1051"/>
        <w:gridCol w:w="1274"/>
        <w:gridCol w:w="949"/>
        <w:gridCol w:w="928"/>
        <w:gridCol w:w="1418"/>
        <w:gridCol w:w="873"/>
        <w:gridCol w:w="1027"/>
      </w:tblGrid>
      <w:tr w:rsidR="00AE021C" w:rsidRPr="007F214D" w:rsidTr="00AC3D93">
        <w:trPr>
          <w:trHeight w:val="712"/>
          <w:jc w:val="center"/>
        </w:trPr>
        <w:tc>
          <w:tcPr>
            <w:tcW w:w="723" w:type="pct"/>
            <w:vAlign w:val="center"/>
          </w:tcPr>
          <w:p w:rsidR="007F214D" w:rsidRPr="007F214D" w:rsidRDefault="007F214D" w:rsidP="00AC3D93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 xml:space="preserve">Tên </w:t>
            </w:r>
            <w:r w:rsidR="00AC3D93">
              <w:rPr>
                <w:rFonts w:ascii="Times New Roman" w:hAnsi="Times New Roman"/>
                <w:b/>
                <w:szCs w:val="24"/>
              </w:rPr>
              <w:br/>
            </w:r>
            <w:r w:rsidRPr="007F214D">
              <w:rPr>
                <w:rFonts w:ascii="Times New Roman" w:hAnsi="Times New Roman"/>
                <w:b/>
                <w:szCs w:val="24"/>
              </w:rPr>
              <w:t>thiết bị, máy móc</w:t>
            </w:r>
            <w:r w:rsidRPr="00AC3D93">
              <w:rPr>
                <w:rFonts w:ascii="Times New Roman" w:hAnsi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427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Số lượng</w:t>
            </w:r>
          </w:p>
        </w:tc>
        <w:tc>
          <w:tcPr>
            <w:tcW w:w="538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Ký hiệu mã</w:t>
            </w:r>
          </w:p>
        </w:tc>
        <w:tc>
          <w:tcPr>
            <w:tcW w:w="652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Thông số kỹ thuật</w:t>
            </w:r>
          </w:p>
        </w:tc>
        <w:tc>
          <w:tcPr>
            <w:tcW w:w="486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Xuất xứ</w:t>
            </w:r>
          </w:p>
        </w:tc>
        <w:tc>
          <w:tcPr>
            <w:tcW w:w="475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Năm chế tạo</w:t>
            </w:r>
          </w:p>
        </w:tc>
        <w:tc>
          <w:tcPr>
            <w:tcW w:w="726" w:type="pct"/>
            <w:vAlign w:val="center"/>
          </w:tcPr>
          <w:p w:rsidR="007F214D" w:rsidRPr="007F214D" w:rsidRDefault="007F214D" w:rsidP="00AC3D93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Cs w:val="24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Tình trạng</w:t>
            </w:r>
            <w:r w:rsidRPr="00AC3D93">
              <w:rPr>
                <w:rFonts w:ascii="Times New Roman" w:hAnsi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447" w:type="pct"/>
            <w:vAlign w:val="center"/>
          </w:tcPr>
          <w:p w:rsidR="007F214D" w:rsidRPr="007F214D" w:rsidRDefault="007F214D" w:rsidP="00AC3D93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214D">
              <w:rPr>
                <w:rFonts w:ascii="Times New Roman" w:hAnsi="Times New Roman"/>
                <w:b/>
                <w:bCs/>
                <w:szCs w:val="24"/>
              </w:rPr>
              <w:t>Mức độ tự động hoá</w:t>
            </w:r>
          </w:p>
        </w:tc>
        <w:tc>
          <w:tcPr>
            <w:tcW w:w="526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F214D">
              <w:rPr>
                <w:rFonts w:ascii="Times New Roman" w:hAnsi="Times New Roman"/>
                <w:b/>
                <w:bCs/>
                <w:szCs w:val="24"/>
              </w:rPr>
              <w:t xml:space="preserve">Giá trị </w:t>
            </w:r>
            <w:r w:rsidR="000478A5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</w:tr>
      <w:tr w:rsidR="00AE021C" w:rsidRPr="007F214D" w:rsidTr="00AC3D93">
        <w:trPr>
          <w:trHeight w:val="532"/>
          <w:jc w:val="center"/>
        </w:trPr>
        <w:tc>
          <w:tcPr>
            <w:tcW w:w="72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i/>
                <w:szCs w:val="24"/>
              </w:rPr>
            </w:pPr>
          </w:p>
        </w:tc>
        <w:tc>
          <w:tcPr>
            <w:tcW w:w="427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38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52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8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5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2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7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AE021C" w:rsidRPr="007F214D" w:rsidTr="00AC3D93">
        <w:trPr>
          <w:trHeight w:val="532"/>
          <w:jc w:val="center"/>
        </w:trPr>
        <w:tc>
          <w:tcPr>
            <w:tcW w:w="72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27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38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52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8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5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72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7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2D1AE3" w:rsidRPr="00AE021C" w:rsidRDefault="002D1AE3" w:rsidP="002D1AE3">
      <w:pPr>
        <w:spacing w:before="240" w:after="120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AE021C">
        <w:rPr>
          <w:rFonts w:ascii="Times New Roman" w:hAnsi="Times New Roman"/>
          <w:bCs/>
          <w:i/>
          <w:sz w:val="26"/>
          <w:szCs w:val="26"/>
          <w:u w:val="single"/>
        </w:rPr>
        <w:t>Ghi chú:</w:t>
      </w:r>
    </w:p>
    <w:p w:rsidR="00587AFC" w:rsidRPr="00AE021C" w:rsidRDefault="007F214D" w:rsidP="007F214D">
      <w:pPr>
        <w:spacing w:before="240" w:after="120"/>
        <w:jc w:val="both"/>
        <w:rPr>
          <w:rFonts w:ascii="Times New Roman" w:hAnsi="Times New Roman"/>
          <w:b/>
          <w:bCs/>
          <w:i/>
          <w:sz w:val="26"/>
          <w:szCs w:val="26"/>
          <w:lang w:val="fr-FR"/>
        </w:rPr>
      </w:pPr>
      <w:r w:rsidRPr="00AE021C">
        <w:rPr>
          <w:rFonts w:ascii="Times New Roman" w:hAnsi="Times New Roman"/>
          <w:b/>
          <w:bCs/>
          <w:i/>
          <w:sz w:val="26"/>
          <w:szCs w:val="26"/>
        </w:rPr>
        <w:t>2.3 Thiết bị, máy móc phụ trợ</w:t>
      </w:r>
      <w:r w:rsidRPr="00AE021C">
        <w:rPr>
          <w:rFonts w:ascii="Times New Roman" w:hAnsi="Times New Roman"/>
          <w:b/>
          <w:bCs/>
          <w:i/>
          <w:sz w:val="26"/>
          <w:szCs w:val="26"/>
          <w:lang w:val="fr-FR"/>
        </w:rPr>
        <w:t xml:space="preserve"> 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922"/>
        <w:gridCol w:w="1022"/>
        <w:gridCol w:w="1238"/>
        <w:gridCol w:w="925"/>
        <w:gridCol w:w="904"/>
        <w:gridCol w:w="1380"/>
        <w:gridCol w:w="848"/>
        <w:gridCol w:w="987"/>
      </w:tblGrid>
      <w:tr w:rsidR="00AE021C" w:rsidRPr="007F214D" w:rsidTr="00AC3D93">
        <w:trPr>
          <w:trHeight w:val="739"/>
          <w:jc w:val="center"/>
        </w:trPr>
        <w:tc>
          <w:tcPr>
            <w:tcW w:w="733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Tên thiết bị, máy móc</w:t>
            </w:r>
            <w:r w:rsidRPr="00D5612F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78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530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Ký hiệu mã</w:t>
            </w:r>
          </w:p>
        </w:tc>
        <w:tc>
          <w:tcPr>
            <w:tcW w:w="642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Thông số kỹ thuật</w:t>
            </w:r>
          </w:p>
        </w:tc>
        <w:tc>
          <w:tcPr>
            <w:tcW w:w="480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Xuất xứ</w:t>
            </w:r>
          </w:p>
        </w:tc>
        <w:tc>
          <w:tcPr>
            <w:tcW w:w="469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 w:val="26"/>
                <w:szCs w:val="26"/>
              </w:rPr>
              <w:t>Năm chế tạo</w:t>
            </w:r>
          </w:p>
        </w:tc>
        <w:tc>
          <w:tcPr>
            <w:tcW w:w="716" w:type="pct"/>
            <w:vAlign w:val="center"/>
          </w:tcPr>
          <w:p w:rsidR="007F214D" w:rsidRPr="007F214D" w:rsidRDefault="00D5612F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szCs w:val="24"/>
              </w:rPr>
              <w:t>Tình trạng</w:t>
            </w:r>
            <w:r w:rsidRPr="00AC3D93">
              <w:rPr>
                <w:rFonts w:ascii="Times New Roman" w:hAnsi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44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bCs/>
                <w:sz w:val="26"/>
                <w:szCs w:val="26"/>
              </w:rPr>
              <w:t>Mức độ tự động hoá</w:t>
            </w:r>
          </w:p>
        </w:tc>
        <w:tc>
          <w:tcPr>
            <w:tcW w:w="513" w:type="pct"/>
            <w:vAlign w:val="center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F214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Giá trị </w:t>
            </w:r>
            <w:r w:rsidR="000478A5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</w:tr>
      <w:tr w:rsidR="00AE021C" w:rsidRPr="007F214D" w:rsidTr="00AC3D93">
        <w:trPr>
          <w:jc w:val="center"/>
        </w:trPr>
        <w:tc>
          <w:tcPr>
            <w:tcW w:w="73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478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42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9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1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4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AE021C" w:rsidRPr="007F214D" w:rsidTr="00AC3D93">
        <w:trPr>
          <w:jc w:val="center"/>
        </w:trPr>
        <w:tc>
          <w:tcPr>
            <w:tcW w:w="73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3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42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9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16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40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3" w:type="pct"/>
          </w:tcPr>
          <w:p w:rsidR="007F214D" w:rsidRPr="007F214D" w:rsidRDefault="007F214D" w:rsidP="007F214D">
            <w:pPr>
              <w:tabs>
                <w:tab w:val="left" w:leader="dot" w:pos="9072"/>
              </w:tabs>
              <w:spacing w:before="140" w:after="140" w:line="24" w:lineRule="atLeast"/>
              <w:ind w:firstLine="567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D1AE3" w:rsidRPr="00AE021C" w:rsidRDefault="002D1AE3" w:rsidP="002D1AE3">
      <w:pPr>
        <w:pStyle w:val="ListParagraph"/>
        <w:spacing w:before="120" w:line="240" w:lineRule="exact"/>
        <w:ind w:left="360"/>
        <w:rPr>
          <w:rFonts w:ascii="Times New Roman" w:hAnsi="Times New Roman"/>
          <w:bCs/>
          <w:i/>
          <w:sz w:val="26"/>
          <w:szCs w:val="26"/>
          <w:u w:val="single"/>
        </w:rPr>
      </w:pPr>
      <w:r w:rsidRPr="00AE021C">
        <w:rPr>
          <w:rFonts w:ascii="Times New Roman" w:hAnsi="Times New Roman"/>
          <w:bCs/>
          <w:i/>
          <w:sz w:val="26"/>
          <w:szCs w:val="26"/>
          <w:u w:val="single"/>
        </w:rPr>
        <w:t>Ghi chú:</w:t>
      </w:r>
    </w:p>
    <w:p w:rsidR="002D1AE3" w:rsidRPr="00AE021C" w:rsidRDefault="002D1AE3" w:rsidP="002D1AE3">
      <w:pPr>
        <w:pStyle w:val="ListParagraph"/>
        <w:tabs>
          <w:tab w:val="left" w:leader="dot" w:pos="9072"/>
        </w:tabs>
        <w:spacing w:before="120" w:line="240" w:lineRule="exact"/>
        <w:ind w:left="360"/>
        <w:jc w:val="both"/>
        <w:rPr>
          <w:rFonts w:ascii="Times New Roman" w:hAnsi="Times New Roman"/>
          <w:bCs/>
          <w:i/>
          <w:sz w:val="26"/>
          <w:szCs w:val="26"/>
        </w:rPr>
      </w:pPr>
    </w:p>
    <w:p w:rsidR="008E349E" w:rsidRPr="003D7603" w:rsidRDefault="001D3D31" w:rsidP="00A74651">
      <w:pPr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lastRenderedPageBreak/>
        <w:t>H</w:t>
      </w:r>
      <w:r w:rsidR="008E349E" w:rsidRPr="003D7603">
        <w:rPr>
          <w:rFonts w:ascii="Times New Roman" w:hAnsi="Times New Roman"/>
          <w:b/>
          <w:bCs/>
          <w:sz w:val="26"/>
          <w:szCs w:val="26"/>
          <w:lang w:val="fr-FR"/>
        </w:rPr>
        <w:t xml:space="preserve">oạt động nghiên cứu </w:t>
      </w:r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và </w:t>
      </w:r>
      <w:r w:rsidR="008E349E" w:rsidRPr="003D7603">
        <w:rPr>
          <w:rFonts w:ascii="Times New Roman" w:hAnsi="Times New Roman"/>
          <w:b/>
          <w:bCs/>
          <w:sz w:val="26"/>
          <w:szCs w:val="26"/>
          <w:lang w:val="fr-FR"/>
        </w:rPr>
        <w:t>phát triển</w:t>
      </w:r>
      <w:r w:rsidR="00DE7E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87AFC" w:rsidRPr="00587AFC">
        <w:rPr>
          <w:rFonts w:ascii="Times New Roman" w:hAnsi="Times New Roman"/>
          <w:bCs/>
          <w:sz w:val="26"/>
          <w:szCs w:val="26"/>
        </w:rPr>
        <w:t>(</w:t>
      </w:r>
      <w:r w:rsidR="00587AFC">
        <w:rPr>
          <w:rFonts w:ascii="Times New Roman" w:hAnsi="Times New Roman"/>
          <w:bCs/>
          <w:i/>
          <w:sz w:val="26"/>
          <w:szCs w:val="26"/>
        </w:rPr>
        <w:t>cập nhật tới thời điểm khảo sát</w:t>
      </w:r>
      <w:r w:rsidR="00587AFC" w:rsidRPr="00587AFC">
        <w:rPr>
          <w:rFonts w:ascii="Times New Roman" w:hAnsi="Times New Roman"/>
          <w:bCs/>
          <w:sz w:val="26"/>
          <w:szCs w:val="26"/>
        </w:rPr>
        <w:t>)</w:t>
      </w:r>
      <w:r w:rsidR="008E349E" w:rsidRPr="003D7603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2365"/>
        <w:gridCol w:w="1436"/>
        <w:gridCol w:w="1417"/>
        <w:gridCol w:w="1134"/>
        <w:gridCol w:w="851"/>
        <w:gridCol w:w="1029"/>
        <w:gridCol w:w="845"/>
      </w:tblGrid>
      <w:tr w:rsidR="00D565EC" w:rsidRPr="003D7603" w:rsidTr="00F6221F">
        <w:trPr>
          <w:trHeight w:val="624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D565EC" w:rsidRPr="00C9163B" w:rsidRDefault="00D565EC" w:rsidP="00096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63B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65" w:type="dxa"/>
            <w:vMerge w:val="restart"/>
            <w:vAlign w:val="center"/>
          </w:tcPr>
          <w:p w:rsidR="00D565EC" w:rsidRPr="003D7603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Nội dung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nghiên cứu</w:t>
            </w:r>
            <w:r w:rsidR="00D5612F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6</w:t>
            </w:r>
          </w:p>
          <w:p w:rsidR="00D565EC" w:rsidRPr="003D7603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D565EC" w:rsidRPr="003D7603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</w:p>
          <w:p w:rsidR="00D565EC" w:rsidRPr="003D7603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thực hiện</w:t>
            </w:r>
          </w:p>
          <w:p w:rsidR="00D565EC" w:rsidRPr="00264621" w:rsidRDefault="00D565EC" w:rsidP="000478A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64621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0478A5">
              <w:rPr>
                <w:rFonts w:ascii="Times New Roman" w:hAnsi="Times New Roman"/>
                <w:bCs/>
                <w:i/>
                <w:sz w:val="26"/>
                <w:szCs w:val="26"/>
              </w:rPr>
              <w:t>t</w:t>
            </w:r>
            <w:r w:rsidRPr="001D3D31">
              <w:rPr>
                <w:rFonts w:ascii="Times New Roman" w:hAnsi="Times New Roman"/>
                <w:bCs/>
                <w:i/>
                <w:sz w:val="26"/>
                <w:szCs w:val="26"/>
              </w:rPr>
              <w:t>ừ  - đến</w:t>
            </w:r>
            <w:r w:rsidRPr="00264621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D565EC" w:rsidRPr="00264621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4621">
              <w:rPr>
                <w:rFonts w:ascii="Times New Roman" w:hAnsi="Times New Roman"/>
                <w:b/>
                <w:bCs/>
                <w:sz w:val="26"/>
                <w:szCs w:val="26"/>
              </w:rPr>
              <w:t>Kinh phí</w:t>
            </w:r>
          </w:p>
          <w:p w:rsidR="00D565EC" w:rsidRPr="003D7603" w:rsidRDefault="000478A5" w:rsidP="00096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  <w:tc>
          <w:tcPr>
            <w:tcW w:w="1134" w:type="dxa"/>
            <w:vMerge w:val="restart"/>
            <w:vAlign w:val="center"/>
          </w:tcPr>
          <w:p w:rsidR="00D565EC" w:rsidRPr="003D7603" w:rsidRDefault="00D565EC" w:rsidP="00D56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Sản phẩm</w:t>
            </w:r>
            <w:r w:rsidR="00D5612F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2725" w:type="dxa"/>
            <w:gridSpan w:val="3"/>
            <w:vAlign w:val="center"/>
          </w:tcPr>
          <w:p w:rsidR="00D565EC" w:rsidRPr="003D7603" w:rsidRDefault="00D565EC" w:rsidP="00096C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Thương mại hóa </w:t>
            </w:r>
            <w:r w:rsidR="0089439F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kết quả nghiên cứu</w:t>
            </w:r>
          </w:p>
        </w:tc>
      </w:tr>
      <w:tr w:rsidR="00D565EC" w:rsidRPr="003D7603" w:rsidTr="00F6221F">
        <w:trPr>
          <w:trHeight w:val="609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D565EC" w:rsidRPr="003D7603" w:rsidRDefault="00D565EC" w:rsidP="00096C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5" w:type="dxa"/>
            <w:vMerge/>
            <w:vAlign w:val="center"/>
          </w:tcPr>
          <w:p w:rsidR="00D565EC" w:rsidRPr="003D7603" w:rsidRDefault="00D565EC" w:rsidP="00096C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vMerge/>
            <w:vAlign w:val="center"/>
          </w:tcPr>
          <w:p w:rsidR="00D565EC" w:rsidRPr="003D7603" w:rsidRDefault="00D565EC" w:rsidP="00096C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D565EC" w:rsidRPr="003D7603" w:rsidRDefault="00D565EC" w:rsidP="00096C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D565EC" w:rsidRPr="003D7603" w:rsidRDefault="00D565EC" w:rsidP="00096C7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565EC" w:rsidRPr="00F6221F" w:rsidRDefault="00F6221F" w:rsidP="00096C7C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6221F">
              <w:rPr>
                <w:rFonts w:ascii="Times New Roman" w:hAnsi="Times New Roman"/>
                <w:szCs w:val="24"/>
                <w:lang w:val="vi-VN"/>
              </w:rPr>
              <w:t>Số</w:t>
            </w:r>
            <w:r w:rsidR="00D565EC" w:rsidRPr="00F6221F">
              <w:rPr>
                <w:rFonts w:ascii="Times New Roman" w:hAnsi="Times New Roman"/>
                <w:szCs w:val="24"/>
                <w:lang w:val="vi-VN"/>
              </w:rPr>
              <w:t xml:space="preserve"> lượng</w:t>
            </w:r>
          </w:p>
        </w:tc>
        <w:tc>
          <w:tcPr>
            <w:tcW w:w="1029" w:type="dxa"/>
            <w:vAlign w:val="center"/>
          </w:tcPr>
          <w:p w:rsidR="00D565EC" w:rsidRPr="00F6221F" w:rsidRDefault="00D565EC" w:rsidP="00096C7C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6221F">
              <w:rPr>
                <w:rFonts w:ascii="Times New Roman" w:hAnsi="Times New Roman"/>
                <w:szCs w:val="24"/>
                <w:lang w:val="vi-VN"/>
              </w:rPr>
              <w:t>Giá trị</w:t>
            </w:r>
            <w:r w:rsidR="00F6221F" w:rsidRPr="00F6221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78A5" w:rsidRPr="000478A5">
              <w:rPr>
                <w:rFonts w:ascii="Times New Roman" w:hAnsi="Times New Roman"/>
                <w:bCs/>
                <w:i/>
                <w:szCs w:val="26"/>
              </w:rPr>
              <w:t>(triệu đồng</w:t>
            </w:r>
            <w:r w:rsidR="000478A5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)</w:t>
            </w:r>
          </w:p>
        </w:tc>
        <w:tc>
          <w:tcPr>
            <w:tcW w:w="845" w:type="dxa"/>
            <w:vAlign w:val="center"/>
          </w:tcPr>
          <w:p w:rsidR="00D565EC" w:rsidRPr="00F6221F" w:rsidRDefault="001D3D31" w:rsidP="00096C7C">
            <w:pPr>
              <w:jc w:val="center"/>
              <w:rPr>
                <w:rFonts w:ascii="Times New Roman" w:hAnsi="Times New Roman"/>
                <w:szCs w:val="24"/>
                <w:lang w:val="vi-VN"/>
              </w:rPr>
            </w:pPr>
            <w:r w:rsidRPr="00F6221F">
              <w:rPr>
                <w:rFonts w:ascii="Times New Roman" w:hAnsi="Times New Roman"/>
                <w:szCs w:val="24"/>
                <w:lang w:val="vi-VN"/>
              </w:rPr>
              <w:t xml:space="preserve">% </w:t>
            </w:r>
            <w:r w:rsidR="00D5612F">
              <w:rPr>
                <w:rFonts w:ascii="Times New Roman" w:hAnsi="Times New Roman"/>
                <w:szCs w:val="24"/>
                <w:lang w:val="vi-VN"/>
              </w:rPr>
              <w:br/>
            </w:r>
            <w:r w:rsidR="00F6221F" w:rsidRPr="00F6221F">
              <w:rPr>
                <w:rFonts w:ascii="Times New Roman" w:hAnsi="Times New Roman"/>
                <w:szCs w:val="24"/>
                <w:lang w:val="vi-VN"/>
              </w:rPr>
              <w:t xml:space="preserve">giá trị </w:t>
            </w:r>
            <w:r w:rsidR="00D565EC" w:rsidRPr="00F6221F">
              <w:rPr>
                <w:rFonts w:ascii="Times New Roman" w:hAnsi="Times New Roman"/>
                <w:szCs w:val="24"/>
                <w:lang w:val="vi-VN"/>
              </w:rPr>
              <w:t>R&amp;D</w:t>
            </w:r>
          </w:p>
        </w:tc>
      </w:tr>
      <w:tr w:rsidR="00D565EC" w:rsidRPr="003D7603" w:rsidTr="00F6221F">
        <w:trPr>
          <w:trHeight w:val="254"/>
        </w:trPr>
        <w:tc>
          <w:tcPr>
            <w:tcW w:w="594" w:type="dxa"/>
            <w:shd w:val="clear" w:color="auto" w:fill="auto"/>
            <w:noWrap/>
            <w:vAlign w:val="bottom"/>
          </w:tcPr>
          <w:p w:rsidR="00D565EC" w:rsidRPr="003D7603" w:rsidRDefault="00F24919" w:rsidP="001D3D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6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65EC" w:rsidRPr="003D7603" w:rsidTr="00F6221F">
        <w:trPr>
          <w:trHeight w:val="254"/>
        </w:trPr>
        <w:tc>
          <w:tcPr>
            <w:tcW w:w="594" w:type="dxa"/>
            <w:shd w:val="clear" w:color="auto" w:fill="auto"/>
            <w:noWrap/>
            <w:vAlign w:val="bottom"/>
          </w:tcPr>
          <w:p w:rsidR="00D565EC" w:rsidRPr="003D7603" w:rsidRDefault="00F24919" w:rsidP="001D3D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36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65EC" w:rsidRPr="003D7603" w:rsidTr="00F6221F">
        <w:trPr>
          <w:trHeight w:val="254"/>
        </w:trPr>
        <w:tc>
          <w:tcPr>
            <w:tcW w:w="594" w:type="dxa"/>
            <w:shd w:val="clear" w:color="auto" w:fill="auto"/>
            <w:noWrap/>
            <w:vAlign w:val="bottom"/>
          </w:tcPr>
          <w:p w:rsidR="00D565EC" w:rsidRPr="003D7603" w:rsidRDefault="001D3D31" w:rsidP="001D3D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</w:tc>
        <w:tc>
          <w:tcPr>
            <w:tcW w:w="236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5" w:type="dxa"/>
          </w:tcPr>
          <w:p w:rsidR="00D565EC" w:rsidRPr="003D7603" w:rsidRDefault="00D565EC" w:rsidP="001D3D3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1AE3" w:rsidRPr="002D1AE3" w:rsidRDefault="002D1AE3" w:rsidP="002D1AE3">
      <w:pPr>
        <w:spacing w:before="60" w:after="60"/>
        <w:jc w:val="both"/>
        <w:rPr>
          <w:rFonts w:ascii="Times New Roman" w:hAnsi="Times New Roman"/>
          <w:bCs/>
          <w:i/>
          <w:sz w:val="26"/>
          <w:szCs w:val="26"/>
          <w:u w:val="single"/>
        </w:rPr>
      </w:pPr>
      <w:r w:rsidRPr="002D1AE3">
        <w:rPr>
          <w:rFonts w:ascii="Times New Roman" w:hAnsi="Times New Roman"/>
          <w:bCs/>
          <w:i/>
          <w:sz w:val="26"/>
          <w:szCs w:val="26"/>
          <w:u w:val="single"/>
        </w:rPr>
        <w:t>Ghi chú:</w:t>
      </w:r>
    </w:p>
    <w:p w:rsidR="002D1AE3" w:rsidRDefault="002D1AE3" w:rsidP="003D7603">
      <w:pPr>
        <w:spacing w:before="60" w:after="60"/>
        <w:jc w:val="both"/>
        <w:rPr>
          <w:rFonts w:ascii="Times New Roman" w:hAnsi="Times New Roman"/>
          <w:i/>
          <w:sz w:val="26"/>
          <w:szCs w:val="26"/>
          <w:vertAlign w:val="superscript"/>
        </w:rPr>
      </w:pPr>
    </w:p>
    <w:p w:rsidR="0031356E" w:rsidRPr="00D5612F" w:rsidRDefault="00D5612F" w:rsidP="003D7603">
      <w:pPr>
        <w:spacing w:before="60" w:after="60"/>
        <w:jc w:val="both"/>
        <w:rPr>
          <w:rFonts w:ascii="Times New Roman" w:hAnsi="Times New Roman"/>
          <w:sz w:val="20"/>
          <w:szCs w:val="26"/>
        </w:rPr>
      </w:pPr>
      <w:r w:rsidRPr="00D5612F">
        <w:rPr>
          <w:rFonts w:ascii="Times New Roman" w:hAnsi="Times New Roman"/>
          <w:szCs w:val="26"/>
          <w:vertAlign w:val="superscript"/>
        </w:rPr>
        <w:t>6</w:t>
      </w:r>
      <w:r w:rsidR="0031356E" w:rsidRPr="00D5612F">
        <w:rPr>
          <w:rFonts w:ascii="Times New Roman" w:hAnsi="Times New Roman"/>
          <w:sz w:val="20"/>
          <w:szCs w:val="26"/>
        </w:rPr>
        <w:t xml:space="preserve"> Đánh dấu và giải </w:t>
      </w:r>
      <w:r w:rsidR="002D1AE3" w:rsidRPr="00D5612F">
        <w:rPr>
          <w:rFonts w:ascii="Times New Roman" w:hAnsi="Times New Roman"/>
          <w:sz w:val="20"/>
          <w:szCs w:val="26"/>
        </w:rPr>
        <w:t>trình</w:t>
      </w:r>
      <w:r w:rsidR="0031356E" w:rsidRPr="00D5612F">
        <w:rPr>
          <w:rFonts w:ascii="Times New Roman" w:hAnsi="Times New Roman"/>
          <w:sz w:val="20"/>
          <w:szCs w:val="26"/>
        </w:rPr>
        <w:t xml:space="preserve"> ở </w:t>
      </w:r>
      <w:r w:rsidR="002D1AE3" w:rsidRPr="00D5612F">
        <w:rPr>
          <w:rFonts w:ascii="Times New Roman" w:hAnsi="Times New Roman"/>
          <w:sz w:val="20"/>
          <w:szCs w:val="26"/>
        </w:rPr>
        <w:t xml:space="preserve">phần </w:t>
      </w:r>
      <w:r w:rsidR="002D1AE3" w:rsidRPr="00D5612F">
        <w:rPr>
          <w:rFonts w:ascii="Times New Roman" w:hAnsi="Times New Roman"/>
          <w:sz w:val="20"/>
          <w:szCs w:val="26"/>
          <w:u w:val="single"/>
        </w:rPr>
        <w:t>Ghi chú</w:t>
      </w:r>
      <w:r w:rsidR="0031356E" w:rsidRPr="00D5612F">
        <w:rPr>
          <w:rFonts w:ascii="Times New Roman" w:hAnsi="Times New Roman"/>
          <w:sz w:val="20"/>
          <w:szCs w:val="26"/>
        </w:rPr>
        <w:t xml:space="preserve"> các nội dung nghiên cứu mới/ thay đổi </w:t>
      </w:r>
      <w:r w:rsidR="00BA7758" w:rsidRPr="00D5612F">
        <w:rPr>
          <w:rFonts w:ascii="Times New Roman" w:hAnsi="Times New Roman"/>
          <w:sz w:val="20"/>
          <w:szCs w:val="26"/>
        </w:rPr>
        <w:t xml:space="preserve">so với Hồ sơ dự án đầu tư được phê duyệt; </w:t>
      </w:r>
      <w:r w:rsidR="002D1AE3" w:rsidRPr="00D5612F">
        <w:rPr>
          <w:rFonts w:ascii="Times New Roman" w:hAnsi="Times New Roman"/>
          <w:sz w:val="20"/>
          <w:szCs w:val="26"/>
        </w:rPr>
        <w:t xml:space="preserve">số </w:t>
      </w:r>
      <w:r w:rsidR="00BA7758" w:rsidRPr="00D5612F">
        <w:rPr>
          <w:rFonts w:ascii="Times New Roman" w:hAnsi="Times New Roman"/>
          <w:sz w:val="20"/>
          <w:szCs w:val="26"/>
        </w:rPr>
        <w:t>quyết định phê duyệt điều chỉnh (nếu có</w:t>
      </w:r>
      <w:r w:rsidR="00587AFC" w:rsidRPr="00D5612F">
        <w:rPr>
          <w:rFonts w:ascii="Times New Roman" w:hAnsi="Times New Roman"/>
          <w:sz w:val="20"/>
          <w:szCs w:val="26"/>
        </w:rPr>
        <w:t>)</w:t>
      </w:r>
      <w:r w:rsidR="0031356E" w:rsidRPr="00D5612F">
        <w:rPr>
          <w:rFonts w:ascii="Times New Roman" w:hAnsi="Times New Roman"/>
          <w:sz w:val="20"/>
          <w:szCs w:val="26"/>
        </w:rPr>
        <w:t>;</w:t>
      </w:r>
    </w:p>
    <w:p w:rsidR="00E10754" w:rsidRPr="00D5612F" w:rsidRDefault="00D5612F" w:rsidP="003D7603">
      <w:pPr>
        <w:spacing w:before="60" w:after="6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Cs w:val="26"/>
          <w:vertAlign w:val="superscript"/>
        </w:rPr>
        <w:t>7</w:t>
      </w:r>
      <w:r w:rsidR="0031356E" w:rsidRPr="00D5612F">
        <w:rPr>
          <w:rFonts w:ascii="Times New Roman" w:hAnsi="Times New Roman"/>
          <w:sz w:val="20"/>
          <w:szCs w:val="26"/>
        </w:rPr>
        <w:t xml:space="preserve"> C</w:t>
      </w:r>
      <w:r w:rsidR="008E349E" w:rsidRPr="00D5612F">
        <w:rPr>
          <w:rFonts w:ascii="Times New Roman" w:hAnsi="Times New Roman"/>
          <w:sz w:val="20"/>
          <w:szCs w:val="26"/>
        </w:rPr>
        <w:t>ác công bố khoa học;</w:t>
      </w:r>
      <w:r w:rsidR="008E349E" w:rsidRPr="00D5612F">
        <w:rPr>
          <w:rFonts w:ascii="Times New Roman" w:hAnsi="Times New Roman"/>
          <w:b/>
          <w:sz w:val="20"/>
          <w:szCs w:val="26"/>
        </w:rPr>
        <w:t xml:space="preserve"> </w:t>
      </w:r>
      <w:r w:rsidR="008E349E" w:rsidRPr="00D5612F">
        <w:rPr>
          <w:rFonts w:ascii="Times New Roman" w:hAnsi="Times New Roman"/>
          <w:bCs/>
          <w:sz w:val="20"/>
          <w:szCs w:val="26"/>
        </w:rPr>
        <w:t xml:space="preserve">sản phẩm mới/cải tiến; công nghệ mới/cải tiến; </w:t>
      </w:r>
      <w:r w:rsidR="002560B1" w:rsidRPr="00D5612F">
        <w:rPr>
          <w:rFonts w:ascii="Times New Roman" w:hAnsi="Times New Roman"/>
          <w:bCs/>
          <w:sz w:val="20"/>
          <w:szCs w:val="26"/>
        </w:rPr>
        <w:t xml:space="preserve">quy trình công nghệ mới/cải tiến; </w:t>
      </w:r>
      <w:r w:rsidR="008E349E" w:rsidRPr="00D5612F">
        <w:rPr>
          <w:rFonts w:ascii="Times New Roman" w:hAnsi="Times New Roman"/>
          <w:bCs/>
          <w:sz w:val="20"/>
          <w:szCs w:val="26"/>
        </w:rPr>
        <w:t>sáng chế được cấp bằng bảo hộ; sáng kiến, giải pháp kỹ thuật được áp dụng, v.v..là kết quả của hoạt động R&amp;D</w:t>
      </w:r>
    </w:p>
    <w:p w:rsidR="008E349E" w:rsidRPr="003D7603" w:rsidRDefault="002560B1" w:rsidP="00A74651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086467" w:rsidRPr="003D7603">
        <w:rPr>
          <w:rFonts w:ascii="Times New Roman" w:hAnsi="Times New Roman"/>
          <w:b/>
          <w:sz w:val="26"/>
          <w:szCs w:val="26"/>
        </w:rPr>
        <w:t xml:space="preserve">inh phí </w:t>
      </w:r>
      <w:r w:rsidR="008E349E" w:rsidRPr="003D7603">
        <w:rPr>
          <w:rFonts w:ascii="Times New Roman" w:hAnsi="Times New Roman"/>
          <w:b/>
          <w:sz w:val="26"/>
          <w:szCs w:val="26"/>
        </w:rPr>
        <w:t xml:space="preserve">đầu tư cho </w:t>
      </w:r>
      <w:r>
        <w:rPr>
          <w:rFonts w:ascii="Times New Roman" w:hAnsi="Times New Roman"/>
          <w:b/>
          <w:sz w:val="26"/>
          <w:szCs w:val="26"/>
        </w:rPr>
        <w:t xml:space="preserve">hoạt động </w:t>
      </w:r>
      <w:r w:rsidR="008E349E" w:rsidRPr="003D7603">
        <w:rPr>
          <w:rFonts w:ascii="Times New Roman" w:hAnsi="Times New Roman"/>
          <w:b/>
          <w:sz w:val="26"/>
          <w:szCs w:val="26"/>
        </w:rPr>
        <w:t xml:space="preserve">nghiên cứu </w:t>
      </w:r>
      <w:r w:rsidR="0090174E">
        <w:rPr>
          <w:rFonts w:ascii="Times New Roman" w:hAnsi="Times New Roman"/>
          <w:b/>
          <w:sz w:val="26"/>
          <w:szCs w:val="26"/>
        </w:rPr>
        <w:t xml:space="preserve">và </w:t>
      </w:r>
      <w:r w:rsidR="008E349E" w:rsidRPr="003D7603">
        <w:rPr>
          <w:rFonts w:ascii="Times New Roman" w:hAnsi="Times New Roman"/>
          <w:b/>
          <w:sz w:val="26"/>
          <w:szCs w:val="26"/>
        </w:rPr>
        <w:t xml:space="preserve">phát triển 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730"/>
        <w:gridCol w:w="1758"/>
        <w:gridCol w:w="1843"/>
        <w:gridCol w:w="1701"/>
      </w:tblGrid>
      <w:tr w:rsidR="00A74651" w:rsidRPr="00DE7EC3" w:rsidTr="00DE7EC3">
        <w:tc>
          <w:tcPr>
            <w:tcW w:w="603" w:type="dxa"/>
            <w:vMerge w:val="restart"/>
            <w:vAlign w:val="center"/>
          </w:tcPr>
          <w:p w:rsidR="00A74651" w:rsidRPr="00DE7EC3" w:rsidRDefault="008E61BB" w:rsidP="00DE7E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730" w:type="dxa"/>
            <w:vMerge w:val="restart"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601" w:type="dxa"/>
            <w:gridSpan w:val="2"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 xml:space="preserve">Giá trị </w:t>
            </w:r>
            <w:r w:rsidR="000478A5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  <w:tc>
          <w:tcPr>
            <w:tcW w:w="1701" w:type="dxa"/>
            <w:vMerge w:val="restart"/>
            <w:vAlign w:val="center"/>
          </w:tcPr>
          <w:p w:rsidR="00A74651" w:rsidRPr="00DE7EC3" w:rsidRDefault="002560B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A74651" w:rsidRPr="00DE7EC3" w:rsidTr="00DE7EC3">
        <w:tc>
          <w:tcPr>
            <w:tcW w:w="603" w:type="dxa"/>
            <w:vMerge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Merge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>Năm 2021</w:t>
            </w:r>
          </w:p>
        </w:tc>
        <w:tc>
          <w:tcPr>
            <w:tcW w:w="1843" w:type="dxa"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sz w:val="26"/>
                <w:szCs w:val="26"/>
              </w:rPr>
              <w:t>Năm 2022</w:t>
            </w:r>
          </w:p>
          <w:p w:rsidR="00A74651" w:rsidRPr="00DE7EC3" w:rsidRDefault="002560B1" w:rsidP="00DE7EC3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14378E" w:rsidRPr="0014378E">
              <w:rPr>
                <w:rFonts w:ascii="Times New Roman" w:hAnsi="Times New Roman"/>
                <w:i/>
                <w:sz w:val="26"/>
                <w:szCs w:val="26"/>
              </w:rPr>
              <w:t>tính đến thời điểm khảo sát</w:t>
            </w:r>
            <w:r w:rsidR="00A74651" w:rsidRPr="00DE7EC3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A74651" w:rsidRPr="00DE7EC3" w:rsidRDefault="00A74651" w:rsidP="00DE7E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3730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Chi xây dựng cơ sở hạ tầng kỹ thuật cho nghiên cứu phát triển: 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2560B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B53A1" w:rsidRPr="00DE7EC3">
              <w:rPr>
                <w:rFonts w:ascii="Times New Roman" w:hAnsi="Times New Roman"/>
                <w:sz w:val="26"/>
                <w:szCs w:val="26"/>
              </w:rPr>
              <w:t>Chi xây lắp cơ sở nghiên cứu, thí nghiệm, thử nghiệm</w:t>
            </w:r>
            <w:r w:rsidR="00D565EC" w:rsidRPr="00DE7EC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2560B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B53A1" w:rsidRPr="00DE7EC3">
              <w:rPr>
                <w:rFonts w:ascii="Times New Roman" w:hAnsi="Times New Roman"/>
                <w:sz w:val="26"/>
                <w:szCs w:val="26"/>
              </w:rPr>
              <w:t>Chi mua sắm trang thiết bị nghiên cứu, thí nghiệm, thử nghiệm</w:t>
            </w:r>
            <w:r w:rsidR="00D565EC" w:rsidRPr="00DE7EC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2560B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B53A1" w:rsidRPr="00DE7EC3">
              <w:rPr>
                <w:rFonts w:ascii="Times New Roman" w:hAnsi="Times New Roman"/>
                <w:sz w:val="26"/>
                <w:szCs w:val="26"/>
              </w:rPr>
              <w:t>Chi mua phần mềm máy tính, tài liệu kỹ thuật</w:t>
            </w:r>
            <w:r w:rsidR="00D565EC" w:rsidRPr="00DE7E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3730" w:type="dxa"/>
            <w:vAlign w:val="center"/>
          </w:tcPr>
          <w:p w:rsidR="00DB53A1" w:rsidRPr="00DE7EC3" w:rsidRDefault="002560B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Chi</w:t>
            </w:r>
            <w:r w:rsidR="00DB53A1"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hoạt động nghiên cứu phát triển: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096C7C" w:rsidRDefault="00096C7C" w:rsidP="0009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Ti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ề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l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ươ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ng, ti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ề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c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ô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ng ph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ụ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ấ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p cho c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á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b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ộ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c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ứ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u, th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ù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lao chuy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gia, 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ộ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i th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ả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o, 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ộ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i ngh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ị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khoa 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ọ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c</w:t>
            </w:r>
            <w:r w:rsidR="00D565EC" w:rsidRPr="00096C7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096C7C" w:rsidRDefault="00096C7C" w:rsidP="0009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Mua và v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ậ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chuy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ể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nguy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v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ậ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t li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</w:t>
            </w:r>
            <w:r w:rsidR="00D565EC" w:rsidRPr="00096C7C">
              <w:rPr>
                <w:rFonts w:ascii="Times New Roman" w:hAnsi="Times New Roman"/>
                <w:sz w:val="26"/>
                <w:szCs w:val="26"/>
              </w:rPr>
              <w:t>, năng lượng;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096C7C" w:rsidRDefault="00096C7C" w:rsidP="0009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Mua s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ả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ph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ẩ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m m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ẫ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u, t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i li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u, s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ố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li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u 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đ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ề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 tra</w:t>
            </w:r>
            <w:r w:rsidR="00D565EC" w:rsidRPr="00096C7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096C7C" w:rsidRDefault="00096C7C" w:rsidP="00096C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Thuê c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ơ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s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ở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, trang thi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ế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t b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ị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ph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ụ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c v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ụ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cho nghi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ê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n c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ứ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u th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í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m v</w:t>
            </w:r>
            <w:r w:rsidR="00DB53A1" w:rsidRPr="00096C7C">
              <w:rPr>
                <w:rFonts w:ascii="Times New Roman" w:hAnsi="Times New Roman" w:cs="VNI-Times"/>
                <w:sz w:val="26"/>
                <w:szCs w:val="26"/>
              </w:rPr>
              <w:t>à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th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ử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 xml:space="preserve"> nghi</w:t>
            </w:r>
            <w:r w:rsidR="00DB53A1" w:rsidRPr="00096C7C">
              <w:rPr>
                <w:rFonts w:ascii="Times New Roman" w:hAnsi="Times New Roman" w:cs="Cambria"/>
                <w:sz w:val="26"/>
                <w:szCs w:val="26"/>
              </w:rPr>
              <w:t>ệ</w:t>
            </w:r>
            <w:r w:rsidR="00DB53A1" w:rsidRPr="00096C7C">
              <w:rPr>
                <w:rFonts w:ascii="Times New Roman" w:hAnsi="Times New Roman"/>
                <w:sz w:val="26"/>
                <w:szCs w:val="26"/>
              </w:rPr>
              <w:t>m</w:t>
            </w:r>
            <w:r w:rsidR="00D565EC" w:rsidRPr="00096C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3730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Chi đào</w:t>
            </w:r>
            <w:r w:rsidR="00DE7EC3"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tạo nhân lực</w:t>
            </w:r>
            <w:r w:rsidR="00D565EC"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nghiên cứu dài/ngắn hạn trong/</w:t>
            </w: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ngoài nước: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D565EC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B53A1" w:rsidRPr="00DE7EC3">
              <w:rPr>
                <w:rFonts w:ascii="Times New Roman" w:hAnsi="Times New Roman"/>
                <w:sz w:val="26"/>
                <w:szCs w:val="26"/>
              </w:rPr>
              <w:t>Trong nước</w:t>
            </w:r>
            <w:r w:rsidRPr="00DE7EC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D565EC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DB53A1" w:rsidRPr="00DE7EC3">
              <w:rPr>
                <w:rFonts w:ascii="Times New Roman" w:hAnsi="Times New Roman"/>
                <w:sz w:val="26"/>
                <w:szCs w:val="26"/>
              </w:rPr>
              <w:t>Ngoài nước</w:t>
            </w:r>
            <w:r w:rsidRPr="00DE7EC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spacing w:line="360" w:lineRule="auto"/>
              <w:ind w:left="-6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4</w:t>
            </w:r>
          </w:p>
        </w:tc>
        <w:tc>
          <w:tcPr>
            <w:tcW w:w="3730" w:type="dxa"/>
            <w:vAlign w:val="center"/>
          </w:tcPr>
          <w:p w:rsidR="00DB53A1" w:rsidRPr="00DE7EC3" w:rsidRDefault="00DB53A1" w:rsidP="00DE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Tổng chi cho nghiên cứu phát triển  </w:t>
            </w:r>
            <w:r w:rsidRPr="00096C7C">
              <w:rPr>
                <w:rFonts w:ascii="Times New Roman" w:hAnsi="Times New Roman"/>
                <w:i/>
                <w:sz w:val="26"/>
                <w:szCs w:val="26"/>
              </w:rPr>
              <w:t>(mục 1+2+3)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3730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Doanh thu </w:t>
            </w:r>
            <w:r w:rsidR="00096C7C">
              <w:rPr>
                <w:rFonts w:ascii="Times New Roman" w:hAnsi="Times New Roman"/>
                <w:b/>
                <w:i/>
                <w:sz w:val="26"/>
                <w:szCs w:val="26"/>
              </w:rPr>
              <w:t>thuần</w:t>
            </w: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4378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hàng </w:t>
            </w:r>
            <w:r w:rsidRPr="00DE7EC3">
              <w:rPr>
                <w:rFonts w:ascii="Times New Roman" w:hAnsi="Times New Roman"/>
                <w:b/>
                <w:i/>
                <w:sz w:val="26"/>
                <w:szCs w:val="26"/>
              </w:rPr>
              <w:t>năm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096C7C" w:rsidP="00DE7EC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 chi</w:t>
            </w:r>
            <w:r w:rsidR="00DB53A1" w:rsidRPr="00DE7EC3">
              <w:rPr>
                <w:rFonts w:ascii="Times New Roman" w:hAnsi="Times New Roman"/>
                <w:i/>
                <w:sz w:val="26"/>
                <w:szCs w:val="26"/>
              </w:rPr>
              <w:t xml:space="preserve"> hoạt động </w:t>
            </w:r>
            <w:r w:rsidR="00D565EC" w:rsidRPr="00DE7EC3">
              <w:rPr>
                <w:rFonts w:ascii="Times New Roman" w:hAnsi="Times New Roman"/>
                <w:i/>
                <w:sz w:val="26"/>
                <w:szCs w:val="26"/>
              </w:rPr>
              <w:t>nghiên cứu phát triển trên</w:t>
            </w:r>
            <w:r w:rsidR="00DB53A1" w:rsidRPr="00DE7EC3">
              <w:rPr>
                <w:rFonts w:ascii="Times New Roman" w:hAnsi="Times New Roman"/>
                <w:i/>
                <w:sz w:val="26"/>
                <w:szCs w:val="26"/>
              </w:rPr>
              <w:t xml:space="preserve"> doanh thu thuần: </w:t>
            </w:r>
          </w:p>
          <w:p w:rsidR="00DB53A1" w:rsidRPr="00DE7EC3" w:rsidRDefault="00DB53A1" w:rsidP="00DE7E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i/>
                <w:sz w:val="26"/>
                <w:szCs w:val="26"/>
              </w:rPr>
              <w:t>(mục 2/mục 5)*100%</w:t>
            </w:r>
            <w:r w:rsidRPr="00DE7E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53A1" w:rsidRPr="00DE7EC3" w:rsidTr="00DE7EC3">
        <w:tc>
          <w:tcPr>
            <w:tcW w:w="60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30" w:type="dxa"/>
            <w:vAlign w:val="center"/>
          </w:tcPr>
          <w:p w:rsidR="00DB53A1" w:rsidRPr="00DE7EC3" w:rsidRDefault="00096C7C" w:rsidP="00DE7EC3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Tỉ lệ % tổng chi</w:t>
            </w:r>
            <w:r w:rsidR="00DB53A1" w:rsidRPr="00DE7EC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D565EC" w:rsidRPr="00DE7EC3">
              <w:rPr>
                <w:rFonts w:ascii="Times New Roman" w:hAnsi="Times New Roman"/>
                <w:i/>
                <w:sz w:val="26"/>
                <w:szCs w:val="26"/>
              </w:rPr>
              <w:t>nghiên cứu phát triển  trên</w:t>
            </w:r>
            <w:r w:rsidR="00DB53A1" w:rsidRPr="00DE7EC3">
              <w:rPr>
                <w:rFonts w:ascii="Times New Roman" w:hAnsi="Times New Roman"/>
                <w:i/>
                <w:sz w:val="26"/>
                <w:szCs w:val="26"/>
              </w:rPr>
              <w:t xml:space="preserve"> doanh thu thuần: </w:t>
            </w:r>
          </w:p>
          <w:p w:rsidR="00DB53A1" w:rsidRPr="00DE7EC3" w:rsidRDefault="00DB53A1" w:rsidP="00DE7E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EC3">
              <w:rPr>
                <w:rFonts w:ascii="Times New Roman" w:hAnsi="Times New Roman"/>
                <w:i/>
                <w:sz w:val="26"/>
                <w:szCs w:val="26"/>
              </w:rPr>
              <w:t>(mục 4/mục 5)*100%</w:t>
            </w:r>
          </w:p>
        </w:tc>
        <w:tc>
          <w:tcPr>
            <w:tcW w:w="1758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B53A1" w:rsidRPr="00DE7EC3" w:rsidRDefault="00DB53A1" w:rsidP="00DE7EC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3FC3" w:rsidRDefault="002D3FC3" w:rsidP="002D3FC3">
      <w:pPr>
        <w:spacing w:before="120" w:after="120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01D53" w:rsidRPr="003D7603" w:rsidRDefault="007D3B69" w:rsidP="00A74651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Thông tin về đ</w:t>
      </w:r>
      <w:r w:rsidR="00075776">
        <w:rPr>
          <w:rFonts w:ascii="Times New Roman" w:hAnsi="Times New Roman"/>
          <w:b/>
          <w:bCs/>
          <w:sz w:val="26"/>
          <w:szCs w:val="26"/>
        </w:rPr>
        <w:t xml:space="preserve">ăng ký </w:t>
      </w:r>
      <w:r>
        <w:rPr>
          <w:rFonts w:ascii="Times New Roman" w:hAnsi="Times New Roman"/>
          <w:b/>
          <w:bCs/>
          <w:sz w:val="26"/>
          <w:szCs w:val="26"/>
        </w:rPr>
        <w:t>s</w:t>
      </w:r>
      <w:r w:rsidR="00075776">
        <w:rPr>
          <w:rFonts w:ascii="Times New Roman" w:hAnsi="Times New Roman"/>
          <w:b/>
          <w:bCs/>
          <w:sz w:val="26"/>
          <w:szCs w:val="26"/>
        </w:rPr>
        <w:t xml:space="preserve">ở hữu trí tuệ </w:t>
      </w:r>
      <w:r w:rsidR="002B1FB4" w:rsidRPr="002B1FB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i/>
          <w:sz w:val="26"/>
          <w:szCs w:val="26"/>
        </w:rPr>
        <w:t>cấp nhật t</w:t>
      </w:r>
      <w:r w:rsidR="002B1FB4" w:rsidRPr="002B1FB4">
        <w:rPr>
          <w:rFonts w:ascii="Times New Roman" w:hAnsi="Times New Roman"/>
          <w:bCs/>
          <w:i/>
          <w:sz w:val="26"/>
          <w:szCs w:val="26"/>
        </w:rPr>
        <w:t xml:space="preserve">ới </w:t>
      </w:r>
      <w:r w:rsidR="00587AFC">
        <w:rPr>
          <w:rFonts w:ascii="Times New Roman" w:hAnsi="Times New Roman"/>
          <w:bCs/>
          <w:i/>
          <w:sz w:val="26"/>
          <w:szCs w:val="26"/>
        </w:rPr>
        <w:t>thời điểm khảo sát</w:t>
      </w:r>
      <w:r w:rsidR="002B1FB4" w:rsidRPr="002B1FB4">
        <w:rPr>
          <w:rFonts w:ascii="Times New Roman" w:hAnsi="Times New Roman"/>
          <w:bCs/>
          <w:sz w:val="26"/>
          <w:szCs w:val="26"/>
        </w:rPr>
        <w:t>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416"/>
        <w:gridCol w:w="1270"/>
        <w:gridCol w:w="1311"/>
        <w:gridCol w:w="1317"/>
        <w:gridCol w:w="1199"/>
        <w:gridCol w:w="1559"/>
      </w:tblGrid>
      <w:tr w:rsidR="00BD32D1" w:rsidRPr="003D7603" w:rsidTr="007D3B69">
        <w:trPr>
          <w:trHeight w:val="791"/>
        </w:trPr>
        <w:tc>
          <w:tcPr>
            <w:tcW w:w="562" w:type="dxa"/>
            <w:shd w:val="clear" w:color="auto" w:fill="auto"/>
            <w:vAlign w:val="center"/>
          </w:tcPr>
          <w:p w:rsidR="00BD32D1" w:rsidRPr="003D7603" w:rsidRDefault="007D3B69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D32D1" w:rsidRPr="003D7603" w:rsidRDefault="00075776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Tên SHTT</w:t>
            </w:r>
          </w:p>
        </w:tc>
        <w:tc>
          <w:tcPr>
            <w:tcW w:w="1270" w:type="dxa"/>
            <w:vAlign w:val="center"/>
          </w:tcPr>
          <w:p w:rsidR="00BD32D1" w:rsidRPr="007D3B69" w:rsidRDefault="00BD32D1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Số đơn đăng ký</w:t>
            </w:r>
          </w:p>
        </w:tc>
        <w:tc>
          <w:tcPr>
            <w:tcW w:w="1311" w:type="dxa"/>
            <w:vAlign w:val="center"/>
          </w:tcPr>
          <w:p w:rsidR="00BD32D1" w:rsidRPr="007D3B69" w:rsidRDefault="00BD32D1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Số bằng sáng chế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D32D1" w:rsidRPr="003D7603" w:rsidRDefault="007D3B69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Chỉ số IPC</w:t>
            </w:r>
          </w:p>
        </w:tc>
        <w:tc>
          <w:tcPr>
            <w:tcW w:w="1199" w:type="dxa"/>
            <w:vAlign w:val="center"/>
          </w:tcPr>
          <w:p w:rsidR="00BD32D1" w:rsidRPr="003D7603" w:rsidRDefault="007D3B69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Cơ quan cấp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32D1" w:rsidRPr="003D7603" w:rsidRDefault="000E5488" w:rsidP="007D3B6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Ngày </w:t>
            </w:r>
            <w:r w:rsidR="00BD32D1"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cấp</w:t>
            </w:r>
            <w:r w:rsidR="007D3B69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r w:rsidR="0007577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đăng ký</w:t>
            </w:r>
          </w:p>
        </w:tc>
      </w:tr>
      <w:tr w:rsidR="00075776" w:rsidRPr="00075776" w:rsidTr="007D3B69">
        <w:trPr>
          <w:trHeight w:val="408"/>
        </w:trPr>
        <w:tc>
          <w:tcPr>
            <w:tcW w:w="562" w:type="dxa"/>
            <w:shd w:val="clear" w:color="auto" w:fill="auto"/>
            <w:vAlign w:val="center"/>
          </w:tcPr>
          <w:p w:rsidR="00075776" w:rsidRPr="00075776" w:rsidRDefault="00075776" w:rsidP="007D3B69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75776">
              <w:rPr>
                <w:rFonts w:ascii="Times New Roman" w:hAnsi="Times New Roman"/>
                <w:bCs/>
                <w:i/>
                <w:sz w:val="26"/>
                <w:szCs w:val="26"/>
              </w:rPr>
              <w:t>I</w:t>
            </w:r>
            <w:r w:rsidR="007D3B69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075776" w:rsidRPr="00075776" w:rsidRDefault="00075776" w:rsidP="007D3B69">
            <w:pPr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7577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Đã nộp đơn đăng ký nhưng chưa được cấp </w:t>
            </w:r>
            <w:r w:rsidR="0014378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chứng nhận </w:t>
            </w:r>
            <w:r w:rsidR="00F24919">
              <w:rPr>
                <w:rFonts w:ascii="Times New Roman" w:hAnsi="Times New Roman"/>
                <w:bCs/>
                <w:i/>
                <w:sz w:val="26"/>
                <w:szCs w:val="26"/>
              </w:rPr>
              <w:t>SHTT</w:t>
            </w:r>
            <w:r w:rsidRPr="0007577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BD32D1" w:rsidRPr="003D7603" w:rsidTr="007D3B69">
        <w:tc>
          <w:tcPr>
            <w:tcW w:w="562" w:type="dxa"/>
            <w:shd w:val="clear" w:color="auto" w:fill="auto"/>
            <w:vAlign w:val="center"/>
          </w:tcPr>
          <w:p w:rsidR="00BD32D1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:rsidR="00BD32D1" w:rsidRPr="003D7603" w:rsidRDefault="00BD32D1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BD32D1" w:rsidRPr="003D7603" w:rsidRDefault="00BD32D1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D32D1" w:rsidRPr="003D7603" w:rsidTr="007D3B69">
        <w:tc>
          <w:tcPr>
            <w:tcW w:w="562" w:type="dxa"/>
            <w:shd w:val="clear" w:color="auto" w:fill="auto"/>
            <w:vAlign w:val="center"/>
          </w:tcPr>
          <w:p w:rsidR="00BD32D1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:rsidR="00BD32D1" w:rsidRPr="003D7603" w:rsidRDefault="00BD32D1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BD32D1" w:rsidRPr="003D7603" w:rsidRDefault="00BD32D1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D32D1" w:rsidRPr="003D7603" w:rsidRDefault="00BD32D1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75776" w:rsidRPr="00F24919" w:rsidTr="007D3B69">
        <w:trPr>
          <w:trHeight w:val="457"/>
        </w:trPr>
        <w:tc>
          <w:tcPr>
            <w:tcW w:w="562" w:type="dxa"/>
            <w:shd w:val="clear" w:color="auto" w:fill="auto"/>
            <w:vAlign w:val="center"/>
          </w:tcPr>
          <w:p w:rsidR="00075776" w:rsidRPr="00075776" w:rsidRDefault="00075776" w:rsidP="007D3B69">
            <w:pPr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75776">
              <w:rPr>
                <w:rFonts w:ascii="Times New Roman" w:hAnsi="Times New Roman"/>
                <w:bCs/>
                <w:i/>
                <w:sz w:val="26"/>
                <w:szCs w:val="26"/>
              </w:rPr>
              <w:t>II</w:t>
            </w:r>
            <w:r w:rsidR="007D3B69">
              <w:rPr>
                <w:rFonts w:ascii="Times New Roman" w:hAnsi="Times New Roman"/>
                <w:bCs/>
                <w:i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075776" w:rsidRPr="00075776" w:rsidRDefault="00075776" w:rsidP="007D3B69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075776">
              <w:rPr>
                <w:rFonts w:ascii="Times New Roman" w:hAnsi="Times New Roman"/>
                <w:bCs/>
                <w:i/>
                <w:sz w:val="26"/>
                <w:szCs w:val="26"/>
              </w:rPr>
              <w:t>Đã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được</w:t>
            </w:r>
            <w:r w:rsidR="00F2491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cấp</w:t>
            </w:r>
            <w:r w:rsidR="0014378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chứng nhận</w:t>
            </w:r>
            <w:r w:rsidR="00F2491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SHTT</w:t>
            </w:r>
          </w:p>
        </w:tc>
      </w:tr>
      <w:tr w:rsidR="00174093" w:rsidRPr="003D7603" w:rsidTr="007D3B69">
        <w:tc>
          <w:tcPr>
            <w:tcW w:w="562" w:type="dxa"/>
            <w:shd w:val="clear" w:color="auto" w:fill="auto"/>
            <w:vAlign w:val="center"/>
          </w:tcPr>
          <w:p w:rsidR="00174093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174093" w:rsidRPr="003D7603" w:rsidRDefault="00174093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:rsidR="00174093" w:rsidRPr="003D7603" w:rsidRDefault="00174093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174093" w:rsidRPr="003D7603" w:rsidRDefault="00174093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174093" w:rsidRPr="003D7603" w:rsidRDefault="00174093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174093" w:rsidRPr="003D7603" w:rsidRDefault="00174093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4093" w:rsidRPr="003D7603" w:rsidRDefault="00174093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8B2EAB" w:rsidRPr="003D7603" w:rsidTr="007D3B69">
        <w:tc>
          <w:tcPr>
            <w:tcW w:w="562" w:type="dxa"/>
            <w:shd w:val="clear" w:color="auto" w:fill="auto"/>
            <w:vAlign w:val="center"/>
          </w:tcPr>
          <w:p w:rsidR="008B2EAB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B2EAB" w:rsidRPr="003D7603" w:rsidRDefault="008B2EAB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0" w:type="dxa"/>
            <w:vAlign w:val="center"/>
          </w:tcPr>
          <w:p w:rsidR="008B2EAB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1" w:type="dxa"/>
            <w:vAlign w:val="center"/>
          </w:tcPr>
          <w:p w:rsidR="008B2EAB" w:rsidRPr="003D7603" w:rsidRDefault="008B2EAB" w:rsidP="007D3B6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8B2EAB" w:rsidRPr="003D7603" w:rsidRDefault="008B2EAB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99" w:type="dxa"/>
            <w:vAlign w:val="center"/>
          </w:tcPr>
          <w:p w:rsidR="008B2EAB" w:rsidRPr="003D7603" w:rsidRDefault="008B2EAB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2EAB" w:rsidRPr="003D7603" w:rsidRDefault="008B2EAB" w:rsidP="007D3B69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2D3FC3" w:rsidRPr="003D7603" w:rsidRDefault="002D3FC3" w:rsidP="003D7603">
      <w:pPr>
        <w:spacing w:before="120" w:after="120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01D53" w:rsidRPr="003D7603" w:rsidRDefault="006F79E3" w:rsidP="003D760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3D7603">
        <w:rPr>
          <w:rFonts w:ascii="Times New Roman" w:hAnsi="Times New Roman"/>
          <w:b/>
          <w:bCs/>
          <w:sz w:val="26"/>
          <w:szCs w:val="26"/>
        </w:rPr>
        <w:t>Thông tin về</w:t>
      </w:r>
      <w:r w:rsidR="00F24919">
        <w:rPr>
          <w:rFonts w:ascii="Times New Roman" w:hAnsi="Times New Roman"/>
          <w:b/>
          <w:bCs/>
          <w:sz w:val="26"/>
          <w:szCs w:val="26"/>
        </w:rPr>
        <w:t xml:space="preserve"> hoạt động</w:t>
      </w:r>
      <w:r w:rsidR="00101D53" w:rsidRPr="003D7603">
        <w:rPr>
          <w:rFonts w:ascii="Times New Roman" w:hAnsi="Times New Roman"/>
          <w:b/>
          <w:bCs/>
          <w:sz w:val="26"/>
          <w:szCs w:val="26"/>
        </w:rPr>
        <w:t xml:space="preserve"> chuyển giao công nghệ</w:t>
      </w:r>
      <w:r w:rsidR="00F2491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24919" w:rsidRPr="00F24919">
        <w:rPr>
          <w:rFonts w:ascii="Times New Roman" w:hAnsi="Times New Roman"/>
          <w:bCs/>
          <w:sz w:val="26"/>
          <w:szCs w:val="26"/>
        </w:rPr>
        <w:t>(</w:t>
      </w:r>
      <w:r w:rsidR="00587AFC">
        <w:rPr>
          <w:rFonts w:ascii="Times New Roman" w:hAnsi="Times New Roman"/>
          <w:bCs/>
          <w:i/>
          <w:sz w:val="26"/>
          <w:szCs w:val="26"/>
        </w:rPr>
        <w:t>cập nhật tới thời điểm khảo sát</w:t>
      </w:r>
      <w:r w:rsidR="00F24919" w:rsidRPr="00F24919">
        <w:rPr>
          <w:rFonts w:ascii="Times New Roman" w:hAnsi="Times New Roman"/>
          <w:bCs/>
          <w:sz w:val="26"/>
          <w:szCs w:val="26"/>
        </w:rPr>
        <w:t>)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241"/>
        <w:gridCol w:w="1124"/>
        <w:gridCol w:w="1160"/>
        <w:gridCol w:w="1540"/>
        <w:gridCol w:w="1420"/>
        <w:gridCol w:w="1565"/>
      </w:tblGrid>
      <w:tr w:rsidR="008E61BB" w:rsidRPr="003D7603" w:rsidTr="007D3B69">
        <w:trPr>
          <w:trHeight w:val="342"/>
        </w:trPr>
        <w:tc>
          <w:tcPr>
            <w:tcW w:w="607" w:type="dxa"/>
            <w:vMerge w:val="restart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</w:t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Công nghệ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Quốc gia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8E61BB" w:rsidRPr="008E61BB" w:rsidRDefault="008E61BB" w:rsidP="007D3B6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  <w:r w:rsidRPr="008E61BB">
              <w:rPr>
                <w:rFonts w:ascii="Times New Roman" w:hAnsi="Times New Roman"/>
                <w:b/>
                <w:bCs/>
                <w:sz w:val="26"/>
                <w:szCs w:val="26"/>
              </w:rPr>
              <w:t>hí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chuyển giao</w:t>
            </w:r>
          </w:p>
          <w:p w:rsidR="008E61BB" w:rsidRPr="008E61BB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E61BB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0478A5"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Pr="008E61B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0478A5">
              <w:rPr>
                <w:rFonts w:ascii="Times New Roman" w:hAnsi="Times New Roman"/>
                <w:bCs/>
                <w:i/>
                <w:sz w:val="26"/>
                <w:szCs w:val="26"/>
              </w:rPr>
              <w:t>USD)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</w:t>
            </w:r>
            <w:r w:rsidR="002D3FC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i hạn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sở hữu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Sản phẩm</w:t>
            </w: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ứng dụng</w:t>
            </w:r>
          </w:p>
        </w:tc>
      </w:tr>
      <w:tr w:rsidR="008E61BB" w:rsidRPr="003D7603" w:rsidTr="007D3B69">
        <w:trPr>
          <w:trHeight w:val="568"/>
        </w:trPr>
        <w:tc>
          <w:tcPr>
            <w:tcW w:w="607" w:type="dxa"/>
            <w:vMerge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41" w:type="dxa"/>
            <w:vMerge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E61BB" w:rsidRPr="007D3B69" w:rsidRDefault="008E61BB" w:rsidP="007D3B69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D3B6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Giao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E61BB" w:rsidRPr="007D3B69" w:rsidRDefault="008E61BB" w:rsidP="007D3B69">
            <w:pPr>
              <w:contextualSpacing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7D3B6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Nhận</w:t>
            </w:r>
          </w:p>
        </w:tc>
        <w:tc>
          <w:tcPr>
            <w:tcW w:w="1540" w:type="dxa"/>
            <w:vMerge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8E61BB" w:rsidRPr="003D7603" w:rsidTr="007D3B69">
        <w:trPr>
          <w:trHeight w:val="279"/>
        </w:trPr>
        <w:tc>
          <w:tcPr>
            <w:tcW w:w="607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8E61BB" w:rsidRPr="003D7603" w:rsidRDefault="008E61BB" w:rsidP="007D3B69">
            <w:pPr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D3B69" w:rsidRPr="002D3FC3" w:rsidTr="007D3B69">
        <w:trPr>
          <w:trHeight w:val="283"/>
        </w:trPr>
        <w:tc>
          <w:tcPr>
            <w:tcW w:w="607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D3FC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8E61BB" w:rsidRPr="002D3FC3" w:rsidRDefault="008E61BB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2D3FC3" w:rsidRPr="002D3FC3" w:rsidTr="007D3B69">
        <w:trPr>
          <w:trHeight w:val="283"/>
        </w:trPr>
        <w:tc>
          <w:tcPr>
            <w:tcW w:w="607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D3FC3" w:rsidRPr="002D3FC3" w:rsidRDefault="002D3FC3" w:rsidP="007D3B69">
            <w:pPr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</w:tbl>
    <w:p w:rsidR="009C131B" w:rsidRDefault="009C131B" w:rsidP="009C131B">
      <w:pPr>
        <w:spacing w:before="120" w:after="120"/>
        <w:ind w:left="284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E349E" w:rsidRPr="003D7603" w:rsidRDefault="009C131B" w:rsidP="003D7603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Nhân lực</w:t>
      </w:r>
      <w:r w:rsidR="008E349E" w:rsidRPr="003D7603">
        <w:rPr>
          <w:rFonts w:ascii="Times New Roman" w:hAnsi="Times New Roman"/>
          <w:b/>
          <w:bCs/>
          <w:sz w:val="26"/>
          <w:szCs w:val="26"/>
        </w:rPr>
        <w:t xml:space="preserve"> tham gia hoạt động </w:t>
      </w:r>
      <w:r w:rsidR="0090174E">
        <w:rPr>
          <w:rFonts w:ascii="Times New Roman" w:hAnsi="Times New Roman"/>
          <w:b/>
          <w:bCs/>
          <w:sz w:val="26"/>
          <w:szCs w:val="26"/>
        </w:rPr>
        <w:t>nghiên cứu và phát triển</w:t>
      </w:r>
      <w:r w:rsidR="008E349E" w:rsidRPr="003D760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theo trình độ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636"/>
        <w:gridCol w:w="2343"/>
        <w:gridCol w:w="2343"/>
        <w:gridCol w:w="1751"/>
      </w:tblGrid>
      <w:tr w:rsidR="00D2569D" w:rsidRPr="003D7603" w:rsidTr="00DE7EC3">
        <w:trPr>
          <w:trHeight w:val="441"/>
        </w:trPr>
        <w:tc>
          <w:tcPr>
            <w:tcW w:w="581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36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Trình độ lao động 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Người Việt Nam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</w:rPr>
              <w:t>Người nước ngoài</w:t>
            </w:r>
          </w:p>
        </w:tc>
        <w:tc>
          <w:tcPr>
            <w:tcW w:w="1751" w:type="dxa"/>
            <w:vAlign w:val="center"/>
          </w:tcPr>
          <w:p w:rsidR="00D2569D" w:rsidRPr="0090174E" w:rsidRDefault="0090174E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Tỉ lệ </w:t>
            </w:r>
            <w:r w:rsidRPr="0090174E">
              <w:rPr>
                <w:rFonts w:ascii="Times New Roman" w:hAnsi="Times New Roman"/>
                <w:bCs/>
                <w:sz w:val="26"/>
                <w:szCs w:val="26"/>
              </w:rPr>
              <w:t>(%)</w:t>
            </w:r>
          </w:p>
        </w:tc>
      </w:tr>
      <w:tr w:rsidR="00D2569D" w:rsidRPr="003D7603" w:rsidTr="00DE7EC3">
        <w:trPr>
          <w:trHeight w:val="411"/>
        </w:trPr>
        <w:tc>
          <w:tcPr>
            <w:tcW w:w="581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36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Tiến sĩ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2569D" w:rsidRPr="003D7603" w:rsidTr="00DE7EC3">
        <w:trPr>
          <w:trHeight w:val="424"/>
        </w:trPr>
        <w:tc>
          <w:tcPr>
            <w:tcW w:w="581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36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Thạc sĩ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2569D" w:rsidRPr="003D7603" w:rsidTr="00DE7EC3">
        <w:trPr>
          <w:trHeight w:val="411"/>
        </w:trPr>
        <w:tc>
          <w:tcPr>
            <w:tcW w:w="581" w:type="dxa"/>
            <w:vAlign w:val="center"/>
          </w:tcPr>
          <w:p w:rsidR="00D2569D" w:rsidRPr="003D7603" w:rsidRDefault="00D2569D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36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Cử nhân/ Kỹ sư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0174E" w:rsidRPr="003D7603" w:rsidTr="00DE7EC3">
        <w:trPr>
          <w:trHeight w:val="411"/>
        </w:trPr>
        <w:tc>
          <w:tcPr>
            <w:tcW w:w="581" w:type="dxa"/>
            <w:vAlign w:val="center"/>
          </w:tcPr>
          <w:p w:rsidR="0090174E" w:rsidRPr="003D7603" w:rsidRDefault="0090174E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36" w:type="dxa"/>
            <w:vAlign w:val="center"/>
          </w:tcPr>
          <w:p w:rsidR="0090174E" w:rsidRPr="0090174E" w:rsidRDefault="0090174E" w:rsidP="00DE7EC3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0174E">
              <w:rPr>
                <w:rFonts w:ascii="Times New Roman" w:hAnsi="Times New Roman"/>
                <w:bCs/>
                <w:sz w:val="26"/>
                <w:szCs w:val="26"/>
              </w:rPr>
              <w:t>Kỹ thuật viên</w:t>
            </w:r>
          </w:p>
        </w:tc>
        <w:tc>
          <w:tcPr>
            <w:tcW w:w="2343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0174E" w:rsidRPr="003D7603" w:rsidTr="00DE7EC3">
        <w:trPr>
          <w:trHeight w:val="411"/>
        </w:trPr>
        <w:tc>
          <w:tcPr>
            <w:tcW w:w="581" w:type="dxa"/>
            <w:vAlign w:val="center"/>
          </w:tcPr>
          <w:p w:rsidR="0090174E" w:rsidRPr="003D7603" w:rsidRDefault="0090174E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36" w:type="dxa"/>
            <w:vAlign w:val="center"/>
          </w:tcPr>
          <w:p w:rsidR="0090174E" w:rsidRPr="0090174E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0174E">
              <w:rPr>
                <w:rFonts w:ascii="Times New Roman" w:hAnsi="Times New Roman"/>
                <w:bCs/>
                <w:sz w:val="26"/>
                <w:szCs w:val="26"/>
              </w:rPr>
              <w:t>Trình độ khác</w:t>
            </w:r>
          </w:p>
        </w:tc>
        <w:tc>
          <w:tcPr>
            <w:tcW w:w="2343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90174E" w:rsidRPr="003D7603" w:rsidRDefault="0090174E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2569D" w:rsidRPr="003D7603" w:rsidTr="00DE7EC3">
        <w:trPr>
          <w:trHeight w:val="424"/>
        </w:trPr>
        <w:tc>
          <w:tcPr>
            <w:tcW w:w="581" w:type="dxa"/>
            <w:vAlign w:val="center"/>
          </w:tcPr>
          <w:p w:rsidR="00D2569D" w:rsidRPr="003D7603" w:rsidRDefault="0090174E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:rsidR="00D2569D" w:rsidRPr="00DE7EC3" w:rsidRDefault="0090174E" w:rsidP="00DE7EC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7EC3">
              <w:rPr>
                <w:rFonts w:ascii="Times New Roman" w:hAnsi="Times New Roman"/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43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:rsidR="00D2569D" w:rsidRPr="003D7603" w:rsidRDefault="00D2569D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0F0A92" w:rsidRPr="003D7603" w:rsidRDefault="000F0A92" w:rsidP="00A74651">
      <w:pPr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b/>
          <w:bCs/>
          <w:sz w:val="26"/>
          <w:szCs w:val="26"/>
        </w:rPr>
      </w:pPr>
      <w:r w:rsidRPr="003D7603">
        <w:rPr>
          <w:rFonts w:ascii="Times New Roman" w:hAnsi="Times New Roman"/>
          <w:b/>
          <w:bCs/>
          <w:sz w:val="26"/>
          <w:szCs w:val="26"/>
          <w:lang w:val="vi-VN"/>
        </w:rPr>
        <w:t>Đào tạo nhân lực</w:t>
      </w:r>
      <w:r w:rsidR="0090174E" w:rsidRPr="0090174E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="0090174E">
        <w:rPr>
          <w:rFonts w:ascii="Times New Roman" w:hAnsi="Times New Roman"/>
          <w:b/>
          <w:bCs/>
          <w:sz w:val="26"/>
          <w:szCs w:val="26"/>
          <w:lang w:val="vi-VN"/>
        </w:rPr>
        <w:t>phục vụ hoạt động nghiên cứu và phát triển</w:t>
      </w:r>
    </w:p>
    <w:tbl>
      <w:tblPr>
        <w:tblW w:w="9652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381"/>
        <w:gridCol w:w="1276"/>
        <w:gridCol w:w="1276"/>
        <w:gridCol w:w="1417"/>
        <w:gridCol w:w="1700"/>
      </w:tblGrid>
      <w:tr w:rsidR="000F0A92" w:rsidRPr="003D7603" w:rsidTr="00DE7EC3">
        <w:tc>
          <w:tcPr>
            <w:tcW w:w="602" w:type="dxa"/>
            <w:vMerge w:val="restart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F0A92" w:rsidRPr="003D7603" w:rsidRDefault="0090174E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381" w:type="dxa"/>
            <w:vMerge w:val="restart"/>
            <w:vAlign w:val="center"/>
          </w:tcPr>
          <w:p w:rsidR="000F0A92" w:rsidRPr="003D7603" w:rsidRDefault="000F0A92" w:rsidP="00DE7EC3">
            <w:pPr>
              <w:ind w:right="59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Nội dung đào tạo </w:t>
            </w:r>
          </w:p>
        </w:tc>
        <w:tc>
          <w:tcPr>
            <w:tcW w:w="2552" w:type="dxa"/>
            <w:gridSpan w:val="2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417" w:type="dxa"/>
            <w:vMerge w:val="restart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Thời gian đào tạo</w:t>
            </w:r>
          </w:p>
        </w:tc>
        <w:tc>
          <w:tcPr>
            <w:tcW w:w="1700" w:type="dxa"/>
            <w:vMerge w:val="restart"/>
            <w:vAlign w:val="center"/>
          </w:tcPr>
          <w:p w:rsidR="000F0A92" w:rsidRDefault="001500A3" w:rsidP="00DE7EC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Kinh phí</w:t>
            </w:r>
          </w:p>
          <w:p w:rsidR="001500A3" w:rsidRPr="001500A3" w:rsidRDefault="000478A5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</w:tr>
      <w:tr w:rsidR="000F0A92" w:rsidRPr="003D7603" w:rsidTr="00DE7EC3">
        <w:tc>
          <w:tcPr>
            <w:tcW w:w="602" w:type="dxa"/>
            <w:vMerge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381" w:type="dxa"/>
            <w:vMerge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Trong nước</w:t>
            </w: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Ngoài nước</w:t>
            </w:r>
          </w:p>
        </w:tc>
        <w:tc>
          <w:tcPr>
            <w:tcW w:w="1417" w:type="dxa"/>
            <w:vMerge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700" w:type="dxa"/>
            <w:vMerge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0F0A92" w:rsidRPr="003D7603" w:rsidTr="00DE7EC3">
        <w:tc>
          <w:tcPr>
            <w:tcW w:w="602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81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F0A92" w:rsidRPr="003D7603" w:rsidTr="00DE7EC3">
        <w:tc>
          <w:tcPr>
            <w:tcW w:w="602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381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F0A92" w:rsidRPr="003D7603" w:rsidTr="00DE7EC3">
        <w:tc>
          <w:tcPr>
            <w:tcW w:w="602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3381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F0A92" w:rsidRPr="003D7603" w:rsidTr="00DE7EC3">
        <w:tc>
          <w:tcPr>
            <w:tcW w:w="602" w:type="dxa"/>
            <w:vAlign w:val="center"/>
          </w:tcPr>
          <w:p w:rsidR="000F0A92" w:rsidRPr="003D7603" w:rsidRDefault="000F0A92" w:rsidP="00DE7EC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D760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3381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0F0A92" w:rsidRPr="003D7603" w:rsidRDefault="000F0A92" w:rsidP="00DE7EC3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8E349E" w:rsidRPr="003D7603" w:rsidRDefault="00DE7EC3" w:rsidP="00A74651">
      <w:pPr>
        <w:numPr>
          <w:ilvl w:val="0"/>
          <w:numId w:val="1"/>
        </w:numPr>
        <w:spacing w:before="240" w:after="12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Đề xuất</w:t>
      </w:r>
      <w:r>
        <w:rPr>
          <w:rFonts w:ascii="Times New Roman" w:hAnsi="Times New Roman"/>
          <w:b/>
          <w:bCs/>
          <w:sz w:val="26"/>
          <w:szCs w:val="26"/>
        </w:rPr>
        <w:t xml:space="preserve"> của Doanh nghiệp đối với hoạt động sản xuất,</w:t>
      </w:r>
      <w:r w:rsidR="00190103" w:rsidRPr="003D7603">
        <w:rPr>
          <w:rFonts w:ascii="Times New Roman" w:hAnsi="Times New Roman"/>
          <w:b/>
          <w:bCs/>
          <w:sz w:val="26"/>
          <w:szCs w:val="26"/>
        </w:rPr>
        <w:t xml:space="preserve"> nghiên cứu </w:t>
      </w:r>
      <w:r>
        <w:rPr>
          <w:rFonts w:ascii="Times New Roman" w:hAnsi="Times New Roman"/>
          <w:b/>
          <w:bCs/>
          <w:sz w:val="26"/>
          <w:szCs w:val="26"/>
        </w:rPr>
        <w:t>và phát triển</w:t>
      </w:r>
      <w:r w:rsidR="00190103" w:rsidRPr="003D76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E349E" w:rsidRPr="003D7603">
        <w:rPr>
          <w:rFonts w:ascii="Times New Roman" w:hAnsi="Times New Roman"/>
          <w:i/>
          <w:sz w:val="26"/>
          <w:szCs w:val="26"/>
        </w:rPr>
        <w:t>(</w:t>
      </w:r>
      <w:r>
        <w:rPr>
          <w:rFonts w:ascii="Times New Roman" w:hAnsi="Times New Roman"/>
          <w:i/>
          <w:sz w:val="26"/>
          <w:szCs w:val="26"/>
        </w:rPr>
        <w:t xml:space="preserve">khó khăn, vướng mắc, </w:t>
      </w:r>
      <w:r w:rsidR="008E349E" w:rsidRPr="003D7603">
        <w:rPr>
          <w:rFonts w:ascii="Times New Roman" w:hAnsi="Times New Roman"/>
          <w:i/>
          <w:sz w:val="26"/>
          <w:szCs w:val="26"/>
        </w:rPr>
        <w:t>chính sách, biện pháp hỗ trợ doanh nghiệp</w:t>
      </w:r>
      <w:r>
        <w:rPr>
          <w:rFonts w:ascii="Times New Roman" w:hAnsi="Times New Roman"/>
          <w:i/>
          <w:sz w:val="26"/>
          <w:szCs w:val="26"/>
        </w:rPr>
        <w:t xml:space="preserve"> trong việc</w:t>
      </w:r>
      <w:r w:rsidR="008E349E" w:rsidRPr="003D7603">
        <w:rPr>
          <w:rFonts w:ascii="Times New Roman" w:hAnsi="Times New Roman"/>
          <w:i/>
          <w:sz w:val="26"/>
          <w:szCs w:val="26"/>
        </w:rPr>
        <w:t xml:space="preserve"> thực hiện cam </w:t>
      </w:r>
      <w:r w:rsidR="00847057">
        <w:rPr>
          <w:rFonts w:ascii="Times New Roman" w:hAnsi="Times New Roman"/>
          <w:i/>
          <w:sz w:val="26"/>
          <w:szCs w:val="26"/>
        </w:rPr>
        <w:t xml:space="preserve">kết R&amp;D hoặc </w:t>
      </w:r>
      <w:r w:rsidR="008E349E" w:rsidRPr="003D7603">
        <w:rPr>
          <w:rFonts w:ascii="Times New Roman" w:hAnsi="Times New Roman"/>
          <w:i/>
          <w:sz w:val="26"/>
          <w:szCs w:val="26"/>
        </w:rPr>
        <w:t>nội dung khác có liên quan đến hoạt động R&amp;D)</w:t>
      </w:r>
      <w:r w:rsidR="008E349E" w:rsidRPr="003D7603">
        <w:rPr>
          <w:rFonts w:ascii="Times New Roman" w:hAnsi="Times New Roman"/>
          <w:sz w:val="26"/>
          <w:szCs w:val="26"/>
        </w:rPr>
        <w:t xml:space="preserve"> </w:t>
      </w:r>
    </w:p>
    <w:p w:rsidR="00D535D2" w:rsidRPr="003D7603" w:rsidRDefault="00D535D2" w:rsidP="003D7603">
      <w:pPr>
        <w:spacing w:before="120" w:after="120"/>
        <w:ind w:left="284"/>
        <w:rPr>
          <w:rFonts w:ascii="Times New Roman" w:hAnsi="Times New Roman"/>
          <w:sz w:val="26"/>
          <w:szCs w:val="26"/>
        </w:rPr>
      </w:pPr>
      <w:r w:rsidRPr="003D760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D535D2" w:rsidRPr="003D7603" w:rsidRDefault="00D535D2" w:rsidP="003D7603">
      <w:pPr>
        <w:spacing w:before="120" w:after="120"/>
        <w:ind w:left="284"/>
        <w:rPr>
          <w:rFonts w:ascii="Times New Roman" w:hAnsi="Times New Roman"/>
          <w:sz w:val="26"/>
          <w:szCs w:val="26"/>
        </w:rPr>
      </w:pPr>
      <w:r w:rsidRPr="003D760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005B5C" w:rsidRDefault="00D535D2" w:rsidP="00005B5C">
      <w:pPr>
        <w:spacing w:before="120" w:after="120"/>
        <w:ind w:left="284"/>
        <w:rPr>
          <w:rFonts w:ascii="Times New Roman" w:hAnsi="Times New Roman"/>
          <w:sz w:val="26"/>
          <w:szCs w:val="26"/>
        </w:rPr>
      </w:pPr>
      <w:r w:rsidRPr="003D7603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6D6CFD" w:rsidRPr="00A74651" w:rsidRDefault="00847057" w:rsidP="00005B5C">
      <w:pPr>
        <w:spacing w:before="120" w:after="120"/>
        <w:ind w:left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Kế hoạch</w:t>
      </w:r>
      <w:r w:rsidR="00E10754" w:rsidRPr="00A74651">
        <w:rPr>
          <w:rFonts w:ascii="Times New Roman" w:hAnsi="Times New Roman"/>
          <w:b/>
          <w:sz w:val="26"/>
          <w:szCs w:val="26"/>
          <w:lang w:val="vi-VN"/>
        </w:rPr>
        <w:t xml:space="preserve"> hoạt động </w:t>
      </w:r>
      <w:r w:rsidRPr="00847057">
        <w:rPr>
          <w:rFonts w:ascii="Times New Roman" w:hAnsi="Times New Roman"/>
          <w:b/>
          <w:bCs/>
          <w:sz w:val="26"/>
          <w:szCs w:val="26"/>
        </w:rPr>
        <w:t xml:space="preserve">nghiên cứu và phát triển </w:t>
      </w:r>
      <w:r w:rsidR="00DB53A1" w:rsidRPr="00A74651">
        <w:rPr>
          <w:rFonts w:ascii="Times New Roman" w:hAnsi="Times New Roman"/>
          <w:b/>
          <w:sz w:val="26"/>
          <w:szCs w:val="26"/>
          <w:lang w:val="vi-VN"/>
        </w:rPr>
        <w:t>trong năm 20</w:t>
      </w:r>
      <w:r w:rsidR="00276693" w:rsidRPr="00A74651">
        <w:rPr>
          <w:rFonts w:ascii="Times New Roman" w:hAnsi="Times New Roman"/>
          <w:b/>
          <w:sz w:val="26"/>
          <w:szCs w:val="26"/>
        </w:rPr>
        <w:t>23</w:t>
      </w:r>
    </w:p>
    <w:tbl>
      <w:tblPr>
        <w:tblW w:w="9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40"/>
        <w:gridCol w:w="2136"/>
        <w:gridCol w:w="1871"/>
        <w:gridCol w:w="1542"/>
      </w:tblGrid>
      <w:tr w:rsidR="00096C7C" w:rsidRPr="00096C7C" w:rsidTr="00096C7C">
        <w:trPr>
          <w:trHeight w:val="669"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096C7C" w:rsidRPr="00096C7C" w:rsidRDefault="00096C7C" w:rsidP="00096C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40" w:type="dxa"/>
            <w:vMerge w:val="restart"/>
            <w:vAlign w:val="center"/>
          </w:tcPr>
          <w:p w:rsidR="00096C7C" w:rsidRPr="00096C7C" w:rsidRDefault="00096C7C" w:rsidP="00AC3D93">
            <w:pPr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Nội dung nghiên cứu</w:t>
            </w:r>
          </w:p>
        </w:tc>
        <w:tc>
          <w:tcPr>
            <w:tcW w:w="2136" w:type="dxa"/>
            <w:vMerge w:val="restart"/>
            <w:vAlign w:val="center"/>
          </w:tcPr>
          <w:p w:rsidR="00096C7C" w:rsidRPr="00096C7C" w:rsidRDefault="00096C7C" w:rsidP="00AC3D93">
            <w:pPr>
              <w:ind w:left="-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Thời gian</w:t>
            </w:r>
            <w:r w:rsidR="00AC3D9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C3D93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871" w:type="dxa"/>
            <w:vMerge w:val="restart"/>
            <w:shd w:val="clear" w:color="auto" w:fill="auto"/>
            <w:noWrap/>
            <w:vAlign w:val="center"/>
          </w:tcPr>
          <w:p w:rsidR="00096C7C" w:rsidRPr="00096C7C" w:rsidRDefault="00096C7C" w:rsidP="00AC3D9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Kinh phí</w:t>
            </w:r>
          </w:p>
          <w:p w:rsidR="00096C7C" w:rsidRPr="00096C7C" w:rsidRDefault="000478A5" w:rsidP="00AC3D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096">
              <w:rPr>
                <w:rFonts w:ascii="Times New Roman" w:hAnsi="Times New Roman"/>
                <w:bCs/>
                <w:i/>
                <w:sz w:val="26"/>
                <w:szCs w:val="26"/>
              </w:rPr>
              <w:t>(triệu đồng)</w:t>
            </w:r>
          </w:p>
        </w:tc>
        <w:tc>
          <w:tcPr>
            <w:tcW w:w="1542" w:type="dxa"/>
            <w:vMerge w:val="restart"/>
            <w:vAlign w:val="center"/>
          </w:tcPr>
          <w:p w:rsidR="00096C7C" w:rsidRPr="00096C7C" w:rsidRDefault="00096C7C" w:rsidP="00AC3D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/>
                <w:bCs/>
                <w:sz w:val="26"/>
                <w:szCs w:val="26"/>
              </w:rPr>
              <w:t>Sản phẩm</w:t>
            </w:r>
          </w:p>
        </w:tc>
      </w:tr>
      <w:tr w:rsidR="00096C7C" w:rsidRPr="00096C7C" w:rsidTr="00096C7C">
        <w:trPr>
          <w:trHeight w:val="299"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:rsidR="00096C7C" w:rsidRPr="00096C7C" w:rsidRDefault="00096C7C" w:rsidP="00096C7C">
            <w:pPr>
              <w:ind w:left="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0" w:type="dxa"/>
            <w:vMerge/>
            <w:vAlign w:val="center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  <w:vMerge/>
            <w:vAlign w:val="center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vMerge/>
            <w:shd w:val="clear" w:color="auto" w:fill="auto"/>
            <w:noWrap/>
            <w:vAlign w:val="center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  <w:vMerge/>
            <w:vAlign w:val="center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C7C" w:rsidRPr="00096C7C" w:rsidTr="00096C7C">
        <w:trPr>
          <w:trHeight w:val="239"/>
        </w:trPr>
        <w:tc>
          <w:tcPr>
            <w:tcW w:w="567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40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C7C" w:rsidRPr="00096C7C" w:rsidTr="00096C7C">
        <w:trPr>
          <w:trHeight w:val="239"/>
        </w:trPr>
        <w:tc>
          <w:tcPr>
            <w:tcW w:w="567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440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96C7C" w:rsidRPr="00096C7C" w:rsidTr="00096C7C">
        <w:trPr>
          <w:trHeight w:val="239"/>
        </w:trPr>
        <w:tc>
          <w:tcPr>
            <w:tcW w:w="567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6C7C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</w:p>
        </w:tc>
        <w:tc>
          <w:tcPr>
            <w:tcW w:w="3440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6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2" w:type="dxa"/>
          </w:tcPr>
          <w:p w:rsidR="00096C7C" w:rsidRPr="00096C7C" w:rsidRDefault="00096C7C" w:rsidP="00096C7C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4651" w:rsidRDefault="00A74651" w:rsidP="00A74651">
      <w:pPr>
        <w:spacing w:before="120" w:after="120"/>
        <w:ind w:left="284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2"/>
        <w:gridCol w:w="5103"/>
      </w:tblGrid>
      <w:tr w:rsidR="00A74651" w:rsidRPr="00A74651" w:rsidTr="00D16660">
        <w:trPr>
          <w:trHeight w:val="709"/>
        </w:trPr>
        <w:tc>
          <w:tcPr>
            <w:tcW w:w="4252" w:type="dxa"/>
            <w:shd w:val="clear" w:color="auto" w:fill="auto"/>
          </w:tcPr>
          <w:p w:rsidR="00D16660" w:rsidRPr="00D16660" w:rsidRDefault="00D16660" w:rsidP="00D16660">
            <w:pPr>
              <w:spacing w:before="120" w:after="120"/>
              <w:rPr>
                <w:rFonts w:ascii="Times New Roman" w:hAnsi="Times New Roman"/>
                <w:b/>
                <w:u w:val="single"/>
                <w:lang w:val="vi-VN"/>
              </w:rPr>
            </w:pPr>
            <w:r w:rsidRPr="00D16660">
              <w:rPr>
                <w:rFonts w:ascii="Times New Roman" w:hAnsi="Times New Roman"/>
                <w:b/>
                <w:u w:val="single"/>
              </w:rPr>
              <w:t>Đầu mối liên hệ của nhà đầu tư</w:t>
            </w:r>
          </w:p>
          <w:p w:rsidR="00D16660" w:rsidRPr="00D16660" w:rsidRDefault="00D16660" w:rsidP="00D16660"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 w:rsidRPr="00D16660">
              <w:rPr>
                <w:rFonts w:ascii="Times New Roman" w:hAnsi="Times New Roman"/>
              </w:rPr>
              <w:t>Họ và t</w:t>
            </w:r>
            <w:r w:rsidRPr="00D16660">
              <w:rPr>
                <w:rFonts w:ascii="Times New Roman" w:hAnsi="Times New Roman"/>
                <w:lang w:val="vi-VN"/>
              </w:rPr>
              <w:t>ên:</w:t>
            </w:r>
          </w:p>
          <w:p w:rsidR="00D16660" w:rsidRPr="00D16660" w:rsidRDefault="00D16660" w:rsidP="00D16660">
            <w:pPr>
              <w:spacing w:before="120" w:after="120"/>
              <w:rPr>
                <w:rFonts w:ascii="Times New Roman" w:hAnsi="Times New Roman"/>
                <w:lang w:val="vi-VN"/>
              </w:rPr>
            </w:pPr>
            <w:r w:rsidRPr="00D16660">
              <w:rPr>
                <w:rFonts w:ascii="Times New Roman" w:hAnsi="Times New Roman"/>
                <w:lang w:val="vi-VN"/>
              </w:rPr>
              <w:t>Điện thoại liên lạc:</w:t>
            </w:r>
          </w:p>
          <w:p w:rsidR="00A74651" w:rsidRPr="00A74651" w:rsidRDefault="00D16660" w:rsidP="00D16660">
            <w:pPr>
              <w:keepNext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</w:rPr>
              <w:t>Địa chỉ e</w:t>
            </w:r>
            <w:r w:rsidRPr="00D16660">
              <w:rPr>
                <w:rFonts w:ascii="Times New Roman" w:hAnsi="Times New Roman"/>
              </w:rPr>
              <w:t>mail:</w:t>
            </w:r>
          </w:p>
        </w:tc>
        <w:tc>
          <w:tcPr>
            <w:tcW w:w="5103" w:type="dxa"/>
            <w:shd w:val="clear" w:color="auto" w:fill="auto"/>
          </w:tcPr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7465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NGƯỜI ĐẠI DIỆN PHÁP LUẬT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br/>
            </w:r>
            <w:r w:rsidRPr="00A7465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 DOANH NGHIỆP</w:t>
            </w: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651">
              <w:rPr>
                <w:rFonts w:ascii="Times New Roman" w:hAnsi="Times New Roman"/>
                <w:color w:val="000000"/>
                <w:sz w:val="26"/>
                <w:szCs w:val="26"/>
              </w:rPr>
              <w:t>(ký tên, đóng dấu)</w:t>
            </w: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74651" w:rsidRPr="00A74651" w:rsidRDefault="00A74651" w:rsidP="000C3B57">
            <w:pPr>
              <w:keepNext/>
              <w:jc w:val="both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05B5C" w:rsidRDefault="00005B5C" w:rsidP="00D16660">
      <w:pPr>
        <w:tabs>
          <w:tab w:val="left" w:leader="dot" w:pos="9540"/>
        </w:tabs>
        <w:spacing w:before="60" w:after="60"/>
        <w:jc w:val="both"/>
        <w:rPr>
          <w:rFonts w:ascii="Times New Roman" w:hAnsi="Times New Roman"/>
          <w:bCs/>
          <w:sz w:val="26"/>
          <w:szCs w:val="26"/>
        </w:rPr>
      </w:pPr>
    </w:p>
    <w:p w:rsidR="00D16660" w:rsidRPr="00D16660" w:rsidRDefault="00D16660" w:rsidP="00D16660">
      <w:pPr>
        <w:tabs>
          <w:tab w:val="left" w:leader="dot" w:pos="9540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D16660">
        <w:rPr>
          <w:rFonts w:ascii="Times New Roman" w:hAnsi="Times New Roman"/>
          <w:b/>
          <w:bCs/>
          <w:sz w:val="26"/>
          <w:szCs w:val="26"/>
          <w:u w:val="single"/>
        </w:rPr>
        <w:t>Đầu mối của Ban Quản lý hỗ trợ thông tin về Phụ lục này:</w:t>
      </w:r>
    </w:p>
    <w:p w:rsidR="00D16660" w:rsidRDefault="00D16660" w:rsidP="00D16660">
      <w:pPr>
        <w:tabs>
          <w:tab w:val="left" w:leader="dot" w:pos="954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Ông </w:t>
      </w:r>
      <w:r w:rsidRPr="00D16660">
        <w:rPr>
          <w:rFonts w:ascii="Times New Roman" w:hAnsi="Times New Roman"/>
          <w:b/>
          <w:bCs/>
          <w:sz w:val="26"/>
          <w:szCs w:val="26"/>
        </w:rPr>
        <w:t>Phạm Chí Hòa</w:t>
      </w:r>
      <w:r>
        <w:rPr>
          <w:rFonts w:ascii="Times New Roman" w:hAnsi="Times New Roman"/>
          <w:bCs/>
          <w:sz w:val="26"/>
          <w:szCs w:val="26"/>
        </w:rPr>
        <w:t>, Chuyên viên Ban Khoa học và Công nghệ</w:t>
      </w:r>
    </w:p>
    <w:p w:rsidR="00D16660" w:rsidRDefault="00D16660" w:rsidP="00D16660">
      <w:pPr>
        <w:tabs>
          <w:tab w:val="left" w:leader="dot" w:pos="954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Điện thoại liên lạc: 0962 558 605</w:t>
      </w:r>
    </w:p>
    <w:p w:rsidR="00D16660" w:rsidRPr="00D16660" w:rsidRDefault="00D16660" w:rsidP="00D16660">
      <w:pPr>
        <w:tabs>
          <w:tab w:val="left" w:leader="dot" w:pos="9540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Địa chỉ email: hoapc@hhtp.gov.vn</w:t>
      </w:r>
    </w:p>
    <w:sectPr w:rsidR="00D16660" w:rsidRPr="00D16660" w:rsidSect="00A74651">
      <w:headerReference w:type="default" r:id="rId12"/>
      <w:footerReference w:type="even" r:id="rId13"/>
      <w:footerReference w:type="default" r:id="rId14"/>
      <w:pgSz w:w="11907" w:h="16840" w:code="9"/>
      <w:pgMar w:top="1134" w:right="1134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6A9" w:rsidRDefault="003436A9">
      <w:r>
        <w:separator/>
      </w:r>
    </w:p>
  </w:endnote>
  <w:endnote w:type="continuationSeparator" w:id="0">
    <w:p w:rsidR="003436A9" w:rsidRDefault="0034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C7" w:rsidRDefault="00F578DA" w:rsidP="00EB6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35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5C7" w:rsidRDefault="003635C7" w:rsidP="00EB6E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5C7" w:rsidRDefault="003635C7" w:rsidP="00EB6E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6A9" w:rsidRDefault="003436A9">
      <w:r>
        <w:separator/>
      </w:r>
    </w:p>
  </w:footnote>
  <w:footnote w:type="continuationSeparator" w:id="0">
    <w:p w:rsidR="003436A9" w:rsidRDefault="003436A9">
      <w:r>
        <w:continuationSeparator/>
      </w:r>
    </w:p>
  </w:footnote>
  <w:footnote w:id="1">
    <w:p w:rsidR="0097419B" w:rsidRDefault="0097419B">
      <w:pPr>
        <w:pStyle w:val="FootnoteText"/>
      </w:pPr>
      <w:r w:rsidRPr="00D5612F">
        <w:rPr>
          <w:rStyle w:val="FootnoteReference"/>
          <w:rFonts w:ascii="Times New Roman" w:hAnsi="Times New Roman"/>
          <w:sz w:val="24"/>
        </w:rPr>
        <w:footnoteRef/>
      </w:r>
      <w:r>
        <w:t xml:space="preserve"> </w:t>
      </w:r>
      <w:r w:rsidRPr="0097419B">
        <w:rPr>
          <w:rFonts w:ascii="Times New Roman" w:hAnsi="Times New Roman"/>
        </w:rPr>
        <w:t>Sản phẩm, dịch vụ mới, thay đổi so với Hồ sơ dự án đầu tư được phê duyệt; số quyết định phê duyệt điều chỉnh (nếu có)</w:t>
      </w:r>
    </w:p>
  </w:footnote>
  <w:footnote w:id="2">
    <w:p w:rsidR="0097419B" w:rsidRPr="00D5612F" w:rsidRDefault="0097419B">
      <w:pPr>
        <w:pStyle w:val="FootnoteText"/>
        <w:rPr>
          <w:rFonts w:ascii="Times New Roman" w:hAnsi="Times New Roman"/>
        </w:rPr>
      </w:pPr>
      <w:r w:rsidRPr="00D5612F">
        <w:rPr>
          <w:rStyle w:val="FootnoteReference"/>
          <w:rFonts w:ascii="Times New Roman" w:hAnsi="Times New Roman"/>
          <w:sz w:val="24"/>
        </w:rPr>
        <w:footnoteRef/>
      </w:r>
      <w:r w:rsidRPr="00D5612F">
        <w:rPr>
          <w:rFonts w:ascii="Times New Roman" w:hAnsi="Times New Roman"/>
        </w:rPr>
        <w:t xml:space="preserve"> </w:t>
      </w:r>
      <w:r w:rsidR="00AC3D93" w:rsidRPr="00D5612F">
        <w:rPr>
          <w:rFonts w:ascii="Times New Roman" w:hAnsi="Times New Roman"/>
          <w:bCs/>
          <w:szCs w:val="24"/>
        </w:rPr>
        <w:t>Thiết bị, máy móc chính trong dây chuyền công nghệ;</w:t>
      </w:r>
      <w:r w:rsidR="00AC3D93" w:rsidRPr="00D5612F">
        <w:rPr>
          <w:rFonts w:ascii="Times New Roman" w:hAnsi="Times New Roman"/>
          <w:szCs w:val="24"/>
        </w:rPr>
        <w:t xml:space="preserve"> Đánh dấu và giải trình ở phần </w:t>
      </w:r>
      <w:r w:rsidR="00AC3D93" w:rsidRPr="00D5612F">
        <w:rPr>
          <w:rFonts w:ascii="Times New Roman" w:hAnsi="Times New Roman"/>
          <w:szCs w:val="24"/>
          <w:u w:val="single"/>
        </w:rPr>
        <w:t>Ghi chú</w:t>
      </w:r>
      <w:r w:rsidR="00AC3D93" w:rsidRPr="00D5612F">
        <w:rPr>
          <w:rFonts w:ascii="Times New Roman" w:hAnsi="Times New Roman"/>
          <w:szCs w:val="24"/>
        </w:rPr>
        <w:t xml:space="preserve"> các dây chuyền công nghệ,thiết bị máy móc mới/ thay đổi so với Hồ sơ dự án đầu tư được phê duyệt; số  quyết định phê duyệt điều chỉnh (nếu có);</w:t>
      </w:r>
    </w:p>
    <w:p w:rsidR="00AC3D93" w:rsidRPr="00D5612F" w:rsidRDefault="00AC3D93">
      <w:pPr>
        <w:pStyle w:val="FootnoteText"/>
        <w:rPr>
          <w:rFonts w:ascii="Times New Roman" w:hAnsi="Times New Roman"/>
        </w:rPr>
      </w:pPr>
      <w:r w:rsidRPr="00D5612F">
        <w:rPr>
          <w:rFonts w:ascii="Times New Roman" w:hAnsi="Times New Roman"/>
          <w:sz w:val="24"/>
          <w:vertAlign w:val="superscript"/>
        </w:rPr>
        <w:t>3</w:t>
      </w:r>
      <w:r w:rsidRPr="00D5612F">
        <w:rPr>
          <w:rFonts w:ascii="Times New Roman" w:hAnsi="Times New Roman"/>
        </w:rPr>
        <w:t xml:space="preserve"> </w:t>
      </w:r>
      <w:r w:rsidRPr="00D5612F">
        <w:rPr>
          <w:rFonts w:ascii="Times New Roman" w:hAnsi="Times New Roman"/>
          <w:bCs/>
          <w:szCs w:val="24"/>
        </w:rPr>
        <w:t>Mới 100% hoặc đã qua sử dụng;</w:t>
      </w:r>
    </w:p>
    <w:p w:rsidR="00AC3D93" w:rsidRPr="00D5612F" w:rsidRDefault="00AC3D93">
      <w:pPr>
        <w:pStyle w:val="FootnoteText"/>
        <w:rPr>
          <w:rFonts w:ascii="Times New Roman" w:hAnsi="Times New Roman"/>
        </w:rPr>
      </w:pPr>
      <w:r w:rsidRPr="00D5612F">
        <w:rPr>
          <w:rFonts w:ascii="Times New Roman" w:hAnsi="Times New Roman"/>
          <w:sz w:val="24"/>
          <w:vertAlign w:val="superscript"/>
        </w:rPr>
        <w:t>4-5</w:t>
      </w:r>
      <w:r w:rsidRPr="00D5612F">
        <w:rPr>
          <w:rFonts w:ascii="Times New Roman" w:hAnsi="Times New Roman"/>
          <w:sz w:val="24"/>
        </w:rPr>
        <w:t xml:space="preserve"> </w:t>
      </w:r>
      <w:r w:rsidRPr="00D5612F">
        <w:rPr>
          <w:rFonts w:ascii="Times New Roman" w:hAnsi="Times New Roman"/>
          <w:bCs/>
          <w:szCs w:val="24"/>
        </w:rPr>
        <w:t>Của dây chuyền công nghệ</w:t>
      </w:r>
    </w:p>
    <w:p w:rsidR="00AC3D93" w:rsidRDefault="00AC3D9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1100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5B5C" w:rsidRDefault="00005B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F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05B5C" w:rsidRDefault="00005B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7AA"/>
    <w:multiLevelType w:val="hybridMultilevel"/>
    <w:tmpl w:val="54E08796"/>
    <w:lvl w:ilvl="0" w:tplc="92B232D8">
      <w:start w:val="2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97016"/>
    <w:multiLevelType w:val="hybridMultilevel"/>
    <w:tmpl w:val="BBD8F902"/>
    <w:lvl w:ilvl="0" w:tplc="02EC53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4646498"/>
    <w:multiLevelType w:val="hybridMultilevel"/>
    <w:tmpl w:val="7D92C350"/>
    <w:lvl w:ilvl="0" w:tplc="D326E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875D3"/>
    <w:multiLevelType w:val="hybridMultilevel"/>
    <w:tmpl w:val="4A786E4C"/>
    <w:lvl w:ilvl="0" w:tplc="3BD4C0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74DA6A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70AC02C0">
      <w:start w:val="1"/>
      <w:numFmt w:val="bullet"/>
      <w:lvlText w:val="+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/>
        <w:i w:val="0"/>
        <w:color w:val="auto"/>
        <w:sz w:val="18"/>
        <w:szCs w:val="18"/>
      </w:rPr>
    </w:lvl>
    <w:lvl w:ilvl="3" w:tplc="EE2483EE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4770B"/>
    <w:multiLevelType w:val="hybridMultilevel"/>
    <w:tmpl w:val="7FC4ED74"/>
    <w:lvl w:ilvl="0" w:tplc="74DA6A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60765"/>
    <w:multiLevelType w:val="hybridMultilevel"/>
    <w:tmpl w:val="92008166"/>
    <w:lvl w:ilvl="0" w:tplc="4C5615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E01F7"/>
    <w:multiLevelType w:val="hybridMultilevel"/>
    <w:tmpl w:val="5D7018F8"/>
    <w:lvl w:ilvl="0" w:tplc="4FB4440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D907FE"/>
    <w:multiLevelType w:val="hybridMultilevel"/>
    <w:tmpl w:val="E8022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7E3F"/>
    <w:multiLevelType w:val="hybridMultilevel"/>
    <w:tmpl w:val="002E5E70"/>
    <w:lvl w:ilvl="0" w:tplc="7C18359A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48E17AE"/>
    <w:multiLevelType w:val="hybridMultilevel"/>
    <w:tmpl w:val="DE26F162"/>
    <w:lvl w:ilvl="0" w:tplc="80FA8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AE7E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2" w:tplc="70AC02C0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94590"/>
    <w:multiLevelType w:val="hybridMultilevel"/>
    <w:tmpl w:val="F9061620"/>
    <w:lvl w:ilvl="0" w:tplc="52D66494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7BF7709"/>
    <w:multiLevelType w:val="hybridMultilevel"/>
    <w:tmpl w:val="EF80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D3EA4"/>
    <w:multiLevelType w:val="hybridMultilevel"/>
    <w:tmpl w:val="5AE20622"/>
    <w:lvl w:ilvl="0" w:tplc="19B806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12BAA"/>
    <w:multiLevelType w:val="hybridMultilevel"/>
    <w:tmpl w:val="5ED47296"/>
    <w:lvl w:ilvl="0" w:tplc="4252A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F327EC"/>
    <w:multiLevelType w:val="hybridMultilevel"/>
    <w:tmpl w:val="6BCCD9D4"/>
    <w:lvl w:ilvl="0" w:tplc="18A02262">
      <w:start w:val="1"/>
      <w:numFmt w:val="decimal"/>
      <w:lvlText w:val="(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0D06C0"/>
    <w:multiLevelType w:val="hybridMultilevel"/>
    <w:tmpl w:val="98E28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21BEA"/>
    <w:multiLevelType w:val="hybridMultilevel"/>
    <w:tmpl w:val="49A6E590"/>
    <w:lvl w:ilvl="0" w:tplc="A170E6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84444"/>
    <w:multiLevelType w:val="hybridMultilevel"/>
    <w:tmpl w:val="5342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30C9C"/>
    <w:multiLevelType w:val="hybridMultilevel"/>
    <w:tmpl w:val="EFE6E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36E6E"/>
    <w:multiLevelType w:val="hybridMultilevel"/>
    <w:tmpl w:val="BF14F816"/>
    <w:lvl w:ilvl="0" w:tplc="24F65F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51396"/>
    <w:multiLevelType w:val="hybridMultilevel"/>
    <w:tmpl w:val="F118CBD8"/>
    <w:lvl w:ilvl="0" w:tplc="1C0E90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B54BD"/>
    <w:multiLevelType w:val="hybridMultilevel"/>
    <w:tmpl w:val="548CCF54"/>
    <w:lvl w:ilvl="0" w:tplc="74DA6A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092303"/>
    <w:multiLevelType w:val="hybridMultilevel"/>
    <w:tmpl w:val="E7C8A6A4"/>
    <w:lvl w:ilvl="0" w:tplc="FD2AFB98">
      <w:start w:val="1"/>
      <w:numFmt w:val="bullet"/>
      <w:lvlText w:val="+"/>
      <w:lvlJc w:val="left"/>
      <w:pPr>
        <w:tabs>
          <w:tab w:val="num" w:pos="1372"/>
        </w:tabs>
        <w:ind w:left="137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6F7987"/>
    <w:multiLevelType w:val="hybridMultilevel"/>
    <w:tmpl w:val="59DA717A"/>
    <w:lvl w:ilvl="0" w:tplc="7C16B4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4AFD062A"/>
    <w:multiLevelType w:val="hybridMultilevel"/>
    <w:tmpl w:val="94305CFC"/>
    <w:lvl w:ilvl="0" w:tplc="17C2E8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9233F"/>
    <w:multiLevelType w:val="hybridMultilevel"/>
    <w:tmpl w:val="CE2C2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2F7A59"/>
    <w:multiLevelType w:val="hybridMultilevel"/>
    <w:tmpl w:val="E73C83E8"/>
    <w:lvl w:ilvl="0" w:tplc="5D1C9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862DD"/>
    <w:multiLevelType w:val="hybridMultilevel"/>
    <w:tmpl w:val="2C869D24"/>
    <w:lvl w:ilvl="0" w:tplc="CCE4CBAA"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716A3"/>
    <w:multiLevelType w:val="hybridMultilevel"/>
    <w:tmpl w:val="A1E2CF44"/>
    <w:lvl w:ilvl="0" w:tplc="6C52E5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D5CE0"/>
    <w:multiLevelType w:val="hybridMultilevel"/>
    <w:tmpl w:val="A8EE3870"/>
    <w:lvl w:ilvl="0" w:tplc="B6F09F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3F75C6"/>
    <w:multiLevelType w:val="hybridMultilevel"/>
    <w:tmpl w:val="1CE4DE1A"/>
    <w:lvl w:ilvl="0" w:tplc="47AC138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8D1F88"/>
    <w:multiLevelType w:val="hybridMultilevel"/>
    <w:tmpl w:val="8EEC9E56"/>
    <w:lvl w:ilvl="0" w:tplc="68FC19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/>
        <w:sz w:val="26"/>
        <w:szCs w:val="26"/>
      </w:rPr>
    </w:lvl>
    <w:lvl w:ilvl="1" w:tplc="1CF09F8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601A00"/>
    <w:multiLevelType w:val="multilevel"/>
    <w:tmpl w:val="5CCEB5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B5E39D2"/>
    <w:multiLevelType w:val="hybridMultilevel"/>
    <w:tmpl w:val="51D6EA08"/>
    <w:lvl w:ilvl="0" w:tplc="AD3C68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55E9A"/>
    <w:multiLevelType w:val="hybridMultilevel"/>
    <w:tmpl w:val="905C92A8"/>
    <w:lvl w:ilvl="0" w:tplc="2B34C2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0226F1"/>
    <w:multiLevelType w:val="hybridMultilevel"/>
    <w:tmpl w:val="54D02BD2"/>
    <w:lvl w:ilvl="0" w:tplc="4266B4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DA356D"/>
    <w:multiLevelType w:val="hybridMultilevel"/>
    <w:tmpl w:val="37B0E2F8"/>
    <w:lvl w:ilvl="0" w:tplc="28824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B9207D"/>
    <w:multiLevelType w:val="hybridMultilevel"/>
    <w:tmpl w:val="5796675E"/>
    <w:lvl w:ilvl="0" w:tplc="B39AC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"/>
  </w:num>
  <w:num w:numId="5">
    <w:abstractNumId w:val="22"/>
  </w:num>
  <w:num w:numId="6">
    <w:abstractNumId w:val="32"/>
  </w:num>
  <w:num w:numId="7">
    <w:abstractNumId w:val="13"/>
  </w:num>
  <w:num w:numId="8">
    <w:abstractNumId w:val="25"/>
  </w:num>
  <w:num w:numId="9">
    <w:abstractNumId w:val="30"/>
  </w:num>
  <w:num w:numId="10">
    <w:abstractNumId w:val="8"/>
  </w:num>
  <w:num w:numId="11">
    <w:abstractNumId w:val="23"/>
  </w:num>
  <w:num w:numId="12">
    <w:abstractNumId w:val="17"/>
  </w:num>
  <w:num w:numId="13">
    <w:abstractNumId w:val="4"/>
  </w:num>
  <w:num w:numId="14">
    <w:abstractNumId w:val="2"/>
  </w:num>
  <w:num w:numId="15">
    <w:abstractNumId w:val="37"/>
  </w:num>
  <w:num w:numId="16">
    <w:abstractNumId w:val="34"/>
  </w:num>
  <w:num w:numId="17">
    <w:abstractNumId w:val="7"/>
  </w:num>
  <w:num w:numId="18">
    <w:abstractNumId w:val="21"/>
  </w:num>
  <w:num w:numId="19">
    <w:abstractNumId w:val="31"/>
  </w:num>
  <w:num w:numId="20">
    <w:abstractNumId w:val="28"/>
  </w:num>
  <w:num w:numId="21">
    <w:abstractNumId w:val="5"/>
  </w:num>
  <w:num w:numId="22">
    <w:abstractNumId w:val="15"/>
  </w:num>
  <w:num w:numId="23">
    <w:abstractNumId w:val="18"/>
  </w:num>
  <w:num w:numId="24">
    <w:abstractNumId w:val="20"/>
  </w:num>
  <w:num w:numId="25">
    <w:abstractNumId w:val="24"/>
  </w:num>
  <w:num w:numId="26">
    <w:abstractNumId w:val="35"/>
  </w:num>
  <w:num w:numId="27">
    <w:abstractNumId w:val="33"/>
  </w:num>
  <w:num w:numId="28">
    <w:abstractNumId w:val="10"/>
  </w:num>
  <w:num w:numId="29">
    <w:abstractNumId w:val="12"/>
  </w:num>
  <w:num w:numId="30">
    <w:abstractNumId w:val="19"/>
  </w:num>
  <w:num w:numId="31">
    <w:abstractNumId w:val="26"/>
  </w:num>
  <w:num w:numId="32">
    <w:abstractNumId w:val="29"/>
  </w:num>
  <w:num w:numId="33">
    <w:abstractNumId w:val="6"/>
  </w:num>
  <w:num w:numId="34">
    <w:abstractNumId w:val="11"/>
  </w:num>
  <w:num w:numId="35">
    <w:abstractNumId w:val="36"/>
  </w:num>
  <w:num w:numId="36">
    <w:abstractNumId w:val="14"/>
  </w:num>
  <w:num w:numId="37">
    <w:abstractNumId w:val="27"/>
  </w:num>
  <w:num w:numId="3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6"/>
    <w:rsid w:val="000027E1"/>
    <w:rsid w:val="00005B5C"/>
    <w:rsid w:val="00007FAE"/>
    <w:rsid w:val="00011274"/>
    <w:rsid w:val="00025FD9"/>
    <w:rsid w:val="00030458"/>
    <w:rsid w:val="0003281D"/>
    <w:rsid w:val="00041411"/>
    <w:rsid w:val="000478A5"/>
    <w:rsid w:val="00056C4C"/>
    <w:rsid w:val="00056D88"/>
    <w:rsid w:val="000622D7"/>
    <w:rsid w:val="0006241D"/>
    <w:rsid w:val="00072747"/>
    <w:rsid w:val="000738BA"/>
    <w:rsid w:val="00074F8C"/>
    <w:rsid w:val="00075169"/>
    <w:rsid w:val="00075776"/>
    <w:rsid w:val="00086467"/>
    <w:rsid w:val="00086DE5"/>
    <w:rsid w:val="00096C7C"/>
    <w:rsid w:val="000A7520"/>
    <w:rsid w:val="000B2DCF"/>
    <w:rsid w:val="000C3261"/>
    <w:rsid w:val="000E5488"/>
    <w:rsid w:val="000E74EC"/>
    <w:rsid w:val="000F0A92"/>
    <w:rsid w:val="000F0ADC"/>
    <w:rsid w:val="000F5B38"/>
    <w:rsid w:val="000F7154"/>
    <w:rsid w:val="000F758F"/>
    <w:rsid w:val="001004AA"/>
    <w:rsid w:val="00101D53"/>
    <w:rsid w:val="001045B8"/>
    <w:rsid w:val="00126FD9"/>
    <w:rsid w:val="001275E7"/>
    <w:rsid w:val="0014378E"/>
    <w:rsid w:val="00145490"/>
    <w:rsid w:val="001500A3"/>
    <w:rsid w:val="00151B67"/>
    <w:rsid w:val="00152165"/>
    <w:rsid w:val="001555DE"/>
    <w:rsid w:val="0015693C"/>
    <w:rsid w:val="00162A64"/>
    <w:rsid w:val="001676A2"/>
    <w:rsid w:val="0017346C"/>
    <w:rsid w:val="00174093"/>
    <w:rsid w:val="00177DB1"/>
    <w:rsid w:val="001852ED"/>
    <w:rsid w:val="00190103"/>
    <w:rsid w:val="001956DA"/>
    <w:rsid w:val="00196A29"/>
    <w:rsid w:val="00197273"/>
    <w:rsid w:val="00197C88"/>
    <w:rsid w:val="001A36B2"/>
    <w:rsid w:val="001A3A3A"/>
    <w:rsid w:val="001B4B81"/>
    <w:rsid w:val="001B72D3"/>
    <w:rsid w:val="001C0690"/>
    <w:rsid w:val="001C6E34"/>
    <w:rsid w:val="001C7811"/>
    <w:rsid w:val="001D3D31"/>
    <w:rsid w:val="001D4516"/>
    <w:rsid w:val="001D57F4"/>
    <w:rsid w:val="001D6505"/>
    <w:rsid w:val="001E2355"/>
    <w:rsid w:val="001E3EEE"/>
    <w:rsid w:val="001E4896"/>
    <w:rsid w:val="001F7294"/>
    <w:rsid w:val="00201FAE"/>
    <w:rsid w:val="002047C3"/>
    <w:rsid w:val="00205423"/>
    <w:rsid w:val="00212714"/>
    <w:rsid w:val="00213772"/>
    <w:rsid w:val="00222077"/>
    <w:rsid w:val="00224A34"/>
    <w:rsid w:val="002321EC"/>
    <w:rsid w:val="00234DB5"/>
    <w:rsid w:val="0023541B"/>
    <w:rsid w:val="0024538B"/>
    <w:rsid w:val="00247EBF"/>
    <w:rsid w:val="00253BAA"/>
    <w:rsid w:val="002560B1"/>
    <w:rsid w:val="00263FF4"/>
    <w:rsid w:val="00264621"/>
    <w:rsid w:val="00276693"/>
    <w:rsid w:val="00290FD3"/>
    <w:rsid w:val="00292096"/>
    <w:rsid w:val="002A2FD6"/>
    <w:rsid w:val="002A7452"/>
    <w:rsid w:val="002B1FB4"/>
    <w:rsid w:val="002B2159"/>
    <w:rsid w:val="002B398C"/>
    <w:rsid w:val="002B7E95"/>
    <w:rsid w:val="002D1AE3"/>
    <w:rsid w:val="002D3FC3"/>
    <w:rsid w:val="002E2A40"/>
    <w:rsid w:val="003021B0"/>
    <w:rsid w:val="003069B9"/>
    <w:rsid w:val="00310E71"/>
    <w:rsid w:val="0031356E"/>
    <w:rsid w:val="00320EC2"/>
    <w:rsid w:val="00322B18"/>
    <w:rsid w:val="00323251"/>
    <w:rsid w:val="00340744"/>
    <w:rsid w:val="0034085D"/>
    <w:rsid w:val="00342F68"/>
    <w:rsid w:val="003436A9"/>
    <w:rsid w:val="00356F54"/>
    <w:rsid w:val="003635C7"/>
    <w:rsid w:val="00366656"/>
    <w:rsid w:val="003700C8"/>
    <w:rsid w:val="003756E7"/>
    <w:rsid w:val="00381B93"/>
    <w:rsid w:val="003847EF"/>
    <w:rsid w:val="00393D69"/>
    <w:rsid w:val="003A39BD"/>
    <w:rsid w:val="003B007C"/>
    <w:rsid w:val="003B508F"/>
    <w:rsid w:val="003B73FD"/>
    <w:rsid w:val="003B78BA"/>
    <w:rsid w:val="003B7A88"/>
    <w:rsid w:val="003C0F74"/>
    <w:rsid w:val="003C379D"/>
    <w:rsid w:val="003D1E50"/>
    <w:rsid w:val="003D7603"/>
    <w:rsid w:val="00413D0C"/>
    <w:rsid w:val="00414A9C"/>
    <w:rsid w:val="00420225"/>
    <w:rsid w:val="00425EF1"/>
    <w:rsid w:val="00432C07"/>
    <w:rsid w:val="00440C45"/>
    <w:rsid w:val="00442260"/>
    <w:rsid w:val="004445E2"/>
    <w:rsid w:val="00447456"/>
    <w:rsid w:val="00454A0E"/>
    <w:rsid w:val="00470E4A"/>
    <w:rsid w:val="0047252A"/>
    <w:rsid w:val="0047273C"/>
    <w:rsid w:val="00475D1B"/>
    <w:rsid w:val="00480611"/>
    <w:rsid w:val="00481E19"/>
    <w:rsid w:val="0048248D"/>
    <w:rsid w:val="00482960"/>
    <w:rsid w:val="00485A63"/>
    <w:rsid w:val="00485AB1"/>
    <w:rsid w:val="004868D4"/>
    <w:rsid w:val="004879F7"/>
    <w:rsid w:val="004A6266"/>
    <w:rsid w:val="004D642A"/>
    <w:rsid w:val="004E53F6"/>
    <w:rsid w:val="004E5875"/>
    <w:rsid w:val="004F3974"/>
    <w:rsid w:val="004F4723"/>
    <w:rsid w:val="004F6420"/>
    <w:rsid w:val="004F7574"/>
    <w:rsid w:val="00510E36"/>
    <w:rsid w:val="0051372A"/>
    <w:rsid w:val="005168F9"/>
    <w:rsid w:val="0052027C"/>
    <w:rsid w:val="00522394"/>
    <w:rsid w:val="00524485"/>
    <w:rsid w:val="005275C2"/>
    <w:rsid w:val="0054115C"/>
    <w:rsid w:val="00542DA1"/>
    <w:rsid w:val="00547B60"/>
    <w:rsid w:val="00552319"/>
    <w:rsid w:val="005531D0"/>
    <w:rsid w:val="00555F80"/>
    <w:rsid w:val="005600E2"/>
    <w:rsid w:val="005655F2"/>
    <w:rsid w:val="0058507C"/>
    <w:rsid w:val="00587AFC"/>
    <w:rsid w:val="005A5505"/>
    <w:rsid w:val="005B200C"/>
    <w:rsid w:val="005B4684"/>
    <w:rsid w:val="005D05FF"/>
    <w:rsid w:val="005D3748"/>
    <w:rsid w:val="005D3CEF"/>
    <w:rsid w:val="005E771F"/>
    <w:rsid w:val="00615DB1"/>
    <w:rsid w:val="00616047"/>
    <w:rsid w:val="00616A26"/>
    <w:rsid w:val="006218AA"/>
    <w:rsid w:val="00637CBF"/>
    <w:rsid w:val="00653289"/>
    <w:rsid w:val="00656310"/>
    <w:rsid w:val="00662535"/>
    <w:rsid w:val="00671807"/>
    <w:rsid w:val="006719CB"/>
    <w:rsid w:val="00681119"/>
    <w:rsid w:val="00684476"/>
    <w:rsid w:val="00684F19"/>
    <w:rsid w:val="00690D0F"/>
    <w:rsid w:val="00692582"/>
    <w:rsid w:val="0069331E"/>
    <w:rsid w:val="006978BF"/>
    <w:rsid w:val="006B4C8D"/>
    <w:rsid w:val="006C047C"/>
    <w:rsid w:val="006C12E0"/>
    <w:rsid w:val="006D2D3B"/>
    <w:rsid w:val="006D566E"/>
    <w:rsid w:val="006D6CFD"/>
    <w:rsid w:val="006D6DFC"/>
    <w:rsid w:val="006E0325"/>
    <w:rsid w:val="006E0DDA"/>
    <w:rsid w:val="006E1AF3"/>
    <w:rsid w:val="006E4D71"/>
    <w:rsid w:val="006F1C84"/>
    <w:rsid w:val="006F79E3"/>
    <w:rsid w:val="0070047F"/>
    <w:rsid w:val="00703AEE"/>
    <w:rsid w:val="00710948"/>
    <w:rsid w:val="00712B18"/>
    <w:rsid w:val="00713E3E"/>
    <w:rsid w:val="007303E3"/>
    <w:rsid w:val="0073227A"/>
    <w:rsid w:val="00734755"/>
    <w:rsid w:val="00734EF6"/>
    <w:rsid w:val="00744200"/>
    <w:rsid w:val="0074794B"/>
    <w:rsid w:val="0076042A"/>
    <w:rsid w:val="00771CBF"/>
    <w:rsid w:val="00771F39"/>
    <w:rsid w:val="00773B6A"/>
    <w:rsid w:val="00784D67"/>
    <w:rsid w:val="00787C96"/>
    <w:rsid w:val="00791963"/>
    <w:rsid w:val="00797901"/>
    <w:rsid w:val="007A5C71"/>
    <w:rsid w:val="007B5336"/>
    <w:rsid w:val="007B7217"/>
    <w:rsid w:val="007C1A9B"/>
    <w:rsid w:val="007C3007"/>
    <w:rsid w:val="007D3B69"/>
    <w:rsid w:val="007D46EB"/>
    <w:rsid w:val="007F214D"/>
    <w:rsid w:val="007F257E"/>
    <w:rsid w:val="008125A2"/>
    <w:rsid w:val="00812E44"/>
    <w:rsid w:val="00814038"/>
    <w:rsid w:val="00824316"/>
    <w:rsid w:val="008245DA"/>
    <w:rsid w:val="00826E80"/>
    <w:rsid w:val="00827D08"/>
    <w:rsid w:val="00833CD7"/>
    <w:rsid w:val="00833D35"/>
    <w:rsid w:val="00836327"/>
    <w:rsid w:val="00847057"/>
    <w:rsid w:val="00847986"/>
    <w:rsid w:val="0085047B"/>
    <w:rsid w:val="00862A63"/>
    <w:rsid w:val="0086360D"/>
    <w:rsid w:val="008636A9"/>
    <w:rsid w:val="008641F3"/>
    <w:rsid w:val="00865F0C"/>
    <w:rsid w:val="0086648F"/>
    <w:rsid w:val="008700B3"/>
    <w:rsid w:val="008703D8"/>
    <w:rsid w:val="00873DFC"/>
    <w:rsid w:val="00877852"/>
    <w:rsid w:val="008803BD"/>
    <w:rsid w:val="00884AFC"/>
    <w:rsid w:val="00891DD5"/>
    <w:rsid w:val="0089439F"/>
    <w:rsid w:val="008A3E49"/>
    <w:rsid w:val="008A4DE3"/>
    <w:rsid w:val="008B1DF5"/>
    <w:rsid w:val="008B2EAB"/>
    <w:rsid w:val="008B685B"/>
    <w:rsid w:val="008B6ECE"/>
    <w:rsid w:val="008C3195"/>
    <w:rsid w:val="008C4F37"/>
    <w:rsid w:val="008C5C8D"/>
    <w:rsid w:val="008C7425"/>
    <w:rsid w:val="008D2D7D"/>
    <w:rsid w:val="008D701C"/>
    <w:rsid w:val="008E349E"/>
    <w:rsid w:val="008E507C"/>
    <w:rsid w:val="008E61BB"/>
    <w:rsid w:val="008F110D"/>
    <w:rsid w:val="008F185F"/>
    <w:rsid w:val="008F3FF5"/>
    <w:rsid w:val="008F60F0"/>
    <w:rsid w:val="008F7CF4"/>
    <w:rsid w:val="00900E96"/>
    <w:rsid w:val="0090174E"/>
    <w:rsid w:val="00904E76"/>
    <w:rsid w:val="009061B6"/>
    <w:rsid w:val="00907598"/>
    <w:rsid w:val="00914384"/>
    <w:rsid w:val="00916E66"/>
    <w:rsid w:val="00917D5E"/>
    <w:rsid w:val="009245A7"/>
    <w:rsid w:val="0093014C"/>
    <w:rsid w:val="00935B84"/>
    <w:rsid w:val="009435C9"/>
    <w:rsid w:val="009609A8"/>
    <w:rsid w:val="00971C2B"/>
    <w:rsid w:val="0097419B"/>
    <w:rsid w:val="00977689"/>
    <w:rsid w:val="00982271"/>
    <w:rsid w:val="00982926"/>
    <w:rsid w:val="009A06F3"/>
    <w:rsid w:val="009A61C0"/>
    <w:rsid w:val="009A6B32"/>
    <w:rsid w:val="009B17A6"/>
    <w:rsid w:val="009B3436"/>
    <w:rsid w:val="009C085A"/>
    <w:rsid w:val="009C09B4"/>
    <w:rsid w:val="009C1219"/>
    <w:rsid w:val="009C131B"/>
    <w:rsid w:val="009D135D"/>
    <w:rsid w:val="009D4D44"/>
    <w:rsid w:val="009D6738"/>
    <w:rsid w:val="009E0B58"/>
    <w:rsid w:val="009E56CE"/>
    <w:rsid w:val="009F39B7"/>
    <w:rsid w:val="009F5DA5"/>
    <w:rsid w:val="00A0086D"/>
    <w:rsid w:val="00A10E2A"/>
    <w:rsid w:val="00A20D26"/>
    <w:rsid w:val="00A21B5A"/>
    <w:rsid w:val="00A3361D"/>
    <w:rsid w:val="00A36AE5"/>
    <w:rsid w:val="00A36BF3"/>
    <w:rsid w:val="00A4088B"/>
    <w:rsid w:val="00A409EF"/>
    <w:rsid w:val="00A41BDA"/>
    <w:rsid w:val="00A425C5"/>
    <w:rsid w:val="00A42840"/>
    <w:rsid w:val="00A54817"/>
    <w:rsid w:val="00A575C4"/>
    <w:rsid w:val="00A6001F"/>
    <w:rsid w:val="00A603F2"/>
    <w:rsid w:val="00A6535D"/>
    <w:rsid w:val="00A74651"/>
    <w:rsid w:val="00A82E43"/>
    <w:rsid w:val="00A86F0F"/>
    <w:rsid w:val="00A915C2"/>
    <w:rsid w:val="00A969C7"/>
    <w:rsid w:val="00AA2541"/>
    <w:rsid w:val="00AA55E6"/>
    <w:rsid w:val="00AA70C1"/>
    <w:rsid w:val="00AB05AE"/>
    <w:rsid w:val="00AB2E8D"/>
    <w:rsid w:val="00AC3D93"/>
    <w:rsid w:val="00AD1F65"/>
    <w:rsid w:val="00AE021C"/>
    <w:rsid w:val="00AE623D"/>
    <w:rsid w:val="00AF2F20"/>
    <w:rsid w:val="00AF4C48"/>
    <w:rsid w:val="00B00F51"/>
    <w:rsid w:val="00B01B93"/>
    <w:rsid w:val="00B0281B"/>
    <w:rsid w:val="00B04201"/>
    <w:rsid w:val="00B053E0"/>
    <w:rsid w:val="00B07719"/>
    <w:rsid w:val="00B11E64"/>
    <w:rsid w:val="00B23A63"/>
    <w:rsid w:val="00B255C3"/>
    <w:rsid w:val="00B27F5F"/>
    <w:rsid w:val="00B4245F"/>
    <w:rsid w:val="00B42469"/>
    <w:rsid w:val="00B439A4"/>
    <w:rsid w:val="00B65578"/>
    <w:rsid w:val="00B84F5E"/>
    <w:rsid w:val="00B87E67"/>
    <w:rsid w:val="00B94FCD"/>
    <w:rsid w:val="00B96595"/>
    <w:rsid w:val="00BA0BE5"/>
    <w:rsid w:val="00BA7758"/>
    <w:rsid w:val="00BB05EC"/>
    <w:rsid w:val="00BC0852"/>
    <w:rsid w:val="00BC161B"/>
    <w:rsid w:val="00BC44F6"/>
    <w:rsid w:val="00BC7541"/>
    <w:rsid w:val="00BD05C3"/>
    <w:rsid w:val="00BD32D1"/>
    <w:rsid w:val="00BD41FC"/>
    <w:rsid w:val="00BD64FE"/>
    <w:rsid w:val="00BE0178"/>
    <w:rsid w:val="00BE44E8"/>
    <w:rsid w:val="00BE4CF1"/>
    <w:rsid w:val="00BF436F"/>
    <w:rsid w:val="00BF725B"/>
    <w:rsid w:val="00C004B8"/>
    <w:rsid w:val="00C010E5"/>
    <w:rsid w:val="00C12766"/>
    <w:rsid w:val="00C31148"/>
    <w:rsid w:val="00C37E06"/>
    <w:rsid w:val="00C51F7E"/>
    <w:rsid w:val="00C55FFA"/>
    <w:rsid w:val="00C5737E"/>
    <w:rsid w:val="00C64D38"/>
    <w:rsid w:val="00C81F79"/>
    <w:rsid w:val="00C830DF"/>
    <w:rsid w:val="00C9163B"/>
    <w:rsid w:val="00C960EE"/>
    <w:rsid w:val="00C96DF9"/>
    <w:rsid w:val="00C9763F"/>
    <w:rsid w:val="00CA0594"/>
    <w:rsid w:val="00CA457F"/>
    <w:rsid w:val="00CA631F"/>
    <w:rsid w:val="00CB4EB1"/>
    <w:rsid w:val="00CC5912"/>
    <w:rsid w:val="00CC5BC0"/>
    <w:rsid w:val="00CC7DF5"/>
    <w:rsid w:val="00CC7E60"/>
    <w:rsid w:val="00CD428B"/>
    <w:rsid w:val="00CD7499"/>
    <w:rsid w:val="00CE159F"/>
    <w:rsid w:val="00CE3F0E"/>
    <w:rsid w:val="00CF3554"/>
    <w:rsid w:val="00D058E3"/>
    <w:rsid w:val="00D07D6A"/>
    <w:rsid w:val="00D16660"/>
    <w:rsid w:val="00D20328"/>
    <w:rsid w:val="00D23372"/>
    <w:rsid w:val="00D2428C"/>
    <w:rsid w:val="00D2569D"/>
    <w:rsid w:val="00D25826"/>
    <w:rsid w:val="00D25DF8"/>
    <w:rsid w:val="00D27E3A"/>
    <w:rsid w:val="00D32E03"/>
    <w:rsid w:val="00D44C13"/>
    <w:rsid w:val="00D47895"/>
    <w:rsid w:val="00D52F51"/>
    <w:rsid w:val="00D535D2"/>
    <w:rsid w:val="00D53B38"/>
    <w:rsid w:val="00D5599B"/>
    <w:rsid w:val="00D5612F"/>
    <w:rsid w:val="00D565EC"/>
    <w:rsid w:val="00D604BF"/>
    <w:rsid w:val="00D613DF"/>
    <w:rsid w:val="00D74899"/>
    <w:rsid w:val="00D74B38"/>
    <w:rsid w:val="00D77B88"/>
    <w:rsid w:val="00D81E5B"/>
    <w:rsid w:val="00D8470C"/>
    <w:rsid w:val="00D85336"/>
    <w:rsid w:val="00D8784C"/>
    <w:rsid w:val="00D9181C"/>
    <w:rsid w:val="00D97F4D"/>
    <w:rsid w:val="00DB2FB1"/>
    <w:rsid w:val="00DB53A1"/>
    <w:rsid w:val="00DE161C"/>
    <w:rsid w:val="00DE4B15"/>
    <w:rsid w:val="00DE7EC3"/>
    <w:rsid w:val="00DF064B"/>
    <w:rsid w:val="00E0196D"/>
    <w:rsid w:val="00E028EF"/>
    <w:rsid w:val="00E06D74"/>
    <w:rsid w:val="00E10754"/>
    <w:rsid w:val="00E161A7"/>
    <w:rsid w:val="00E360BA"/>
    <w:rsid w:val="00E3769F"/>
    <w:rsid w:val="00E467BB"/>
    <w:rsid w:val="00E4771E"/>
    <w:rsid w:val="00E66587"/>
    <w:rsid w:val="00E70E40"/>
    <w:rsid w:val="00E81202"/>
    <w:rsid w:val="00E82A38"/>
    <w:rsid w:val="00E83D96"/>
    <w:rsid w:val="00E96090"/>
    <w:rsid w:val="00EA1712"/>
    <w:rsid w:val="00EB0613"/>
    <w:rsid w:val="00EB6E59"/>
    <w:rsid w:val="00EC06D4"/>
    <w:rsid w:val="00EC6A17"/>
    <w:rsid w:val="00ED1073"/>
    <w:rsid w:val="00ED29E9"/>
    <w:rsid w:val="00ED485C"/>
    <w:rsid w:val="00EE0462"/>
    <w:rsid w:val="00EE3E6D"/>
    <w:rsid w:val="00EE4479"/>
    <w:rsid w:val="00EE55D4"/>
    <w:rsid w:val="00EE705B"/>
    <w:rsid w:val="00EF57EB"/>
    <w:rsid w:val="00F0589F"/>
    <w:rsid w:val="00F0753A"/>
    <w:rsid w:val="00F1246E"/>
    <w:rsid w:val="00F16C7B"/>
    <w:rsid w:val="00F24919"/>
    <w:rsid w:val="00F30C4D"/>
    <w:rsid w:val="00F31F29"/>
    <w:rsid w:val="00F37F73"/>
    <w:rsid w:val="00F446FF"/>
    <w:rsid w:val="00F47419"/>
    <w:rsid w:val="00F53590"/>
    <w:rsid w:val="00F53EA3"/>
    <w:rsid w:val="00F56841"/>
    <w:rsid w:val="00F578DA"/>
    <w:rsid w:val="00F62171"/>
    <w:rsid w:val="00F621D8"/>
    <w:rsid w:val="00F6221F"/>
    <w:rsid w:val="00F64006"/>
    <w:rsid w:val="00F6795D"/>
    <w:rsid w:val="00F77A99"/>
    <w:rsid w:val="00F83B4C"/>
    <w:rsid w:val="00F86AC4"/>
    <w:rsid w:val="00F9323C"/>
    <w:rsid w:val="00F93E77"/>
    <w:rsid w:val="00FA16D2"/>
    <w:rsid w:val="00FA77A3"/>
    <w:rsid w:val="00FB566D"/>
    <w:rsid w:val="00FC5142"/>
    <w:rsid w:val="00FD69D5"/>
    <w:rsid w:val="00FE1186"/>
    <w:rsid w:val="00FE3D70"/>
    <w:rsid w:val="00FE5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03CE-8060-4007-B452-5112996D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8DA"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rsid w:val="00F578DA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78DA"/>
    <w:pPr>
      <w:jc w:val="both"/>
    </w:pPr>
    <w:rPr>
      <w:sz w:val="26"/>
    </w:rPr>
  </w:style>
  <w:style w:type="paragraph" w:styleId="Title">
    <w:name w:val="Title"/>
    <w:basedOn w:val="Normal"/>
    <w:qFormat/>
    <w:rsid w:val="00F578DA"/>
    <w:pPr>
      <w:jc w:val="center"/>
    </w:pPr>
    <w:rPr>
      <w:b/>
      <w:sz w:val="28"/>
    </w:rPr>
  </w:style>
  <w:style w:type="paragraph" w:styleId="BodyText2">
    <w:name w:val="Body Text 2"/>
    <w:basedOn w:val="Normal"/>
    <w:rsid w:val="00F578DA"/>
    <w:pPr>
      <w:jc w:val="both"/>
    </w:pPr>
  </w:style>
  <w:style w:type="paragraph" w:styleId="BodyTextIndent">
    <w:name w:val="Body Text Indent"/>
    <w:basedOn w:val="Normal"/>
    <w:rsid w:val="00F578DA"/>
    <w:pPr>
      <w:ind w:left="720"/>
      <w:jc w:val="both"/>
    </w:pPr>
  </w:style>
  <w:style w:type="paragraph" w:styleId="Footer">
    <w:name w:val="footer"/>
    <w:basedOn w:val="Normal"/>
    <w:rsid w:val="00EB6E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6E59"/>
  </w:style>
  <w:style w:type="table" w:styleId="TableGrid">
    <w:name w:val="Table Grid"/>
    <w:basedOn w:val="TableNormal"/>
    <w:rsid w:val="00621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rsid w:val="00A969C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">
    <w:name w:val="Char Char Char Char"/>
    <w:autoRedefine/>
    <w:rsid w:val="00A575C4"/>
    <w:pPr>
      <w:tabs>
        <w:tab w:val="left" w:pos="1152"/>
      </w:tabs>
      <w:spacing w:before="120" w:after="120" w:line="312" w:lineRule="auto"/>
    </w:pPr>
    <w:rPr>
      <w:rFonts w:ascii="Arial" w:hAnsi="Arial"/>
      <w:sz w:val="26"/>
    </w:rPr>
  </w:style>
  <w:style w:type="paragraph" w:customStyle="1" w:styleId="Char0">
    <w:name w:val="Char"/>
    <w:autoRedefine/>
    <w:rsid w:val="00CA457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99"/>
    <w:qFormat/>
    <w:rsid w:val="001D65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1127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1274"/>
    <w:rPr>
      <w:rFonts w:ascii="VNI-Times" w:hAnsi="VNI-Times"/>
      <w:sz w:val="24"/>
    </w:rPr>
  </w:style>
  <w:style w:type="character" w:customStyle="1" w:styleId="apple-converted-space">
    <w:name w:val="apple-converted-space"/>
    <w:rsid w:val="00A54817"/>
  </w:style>
  <w:style w:type="character" w:styleId="Strong">
    <w:name w:val="Strong"/>
    <w:uiPriority w:val="22"/>
    <w:qFormat/>
    <w:rsid w:val="00A54817"/>
    <w:rPr>
      <w:b/>
      <w:bCs/>
    </w:rPr>
  </w:style>
  <w:style w:type="paragraph" w:styleId="NormalWeb">
    <w:name w:val="Normal (Web)"/>
    <w:basedOn w:val="Normal"/>
    <w:uiPriority w:val="99"/>
    <w:unhideWhenUsed/>
    <w:rsid w:val="000304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20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1FA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9741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419B"/>
    <w:rPr>
      <w:rFonts w:ascii="VNI-Times" w:hAnsi="VNI-Times"/>
    </w:rPr>
  </w:style>
  <w:style w:type="character" w:styleId="FootnoteReference">
    <w:name w:val="footnote reference"/>
    <w:basedOn w:val="DefaultParagraphFont"/>
    <w:rsid w:val="009741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GotoLink xmlns="4ae7861e-4bff-47fb-9754-a3da037d4eb5" xsi:nil="true"/>
    <SortOrder xmlns="4ae7861e-4bff-47fb-9754-a3da037d4eb5" xsi:nil="true"/>
    <VideoThumbnail xmlns="4ae7861e-4bff-47fb-9754-a3da037d4eb5" xsi:nil="true"/>
    <Height xmlns="4ae7861e-4bff-47fb-9754-a3da037d4eb5" xsi:nil="true"/>
    <ImageCreateDate xmlns="http://schemas.microsoft.com/sharepoint/v3" xsi:nil="true"/>
    <Target xmlns="4ae7861e-4bff-47fb-9754-a3da037d4eb5">false</Target>
    <Width xmlns="4ae7861e-4bff-47fb-9754-a3da037d4eb5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8" ma:contentTypeDescription="Upload an image or a photograph." ma:contentTypeScope="" ma:versionID="23b8dfa44dc8ce164b113c16067f706e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b52d89a14cfecd1c254252a0fe6ad1d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  <xsd:element ref="ns2:GotoLink" minOccurs="0"/>
                <xsd:element ref="ns2:SortOrder" minOccurs="0"/>
                <xsd:element ref="ns2:Target" minOccurs="0"/>
                <xsd:element ref="ns2:Width" minOccurs="0"/>
                <xsd:element ref="ns2:He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  <xsd:element name="GotoLink" ma:index="28" nillable="true" ma:displayName="GotoLink" ma:internalName="GotoLink">
      <xsd:simpleType>
        <xsd:restriction base="dms:Text"/>
      </xsd:simpleType>
    </xsd:element>
    <xsd:element name="SortOrder" ma:index="29" nillable="true" ma:displayName="SortOrder" ma:internalName="SortOrder">
      <xsd:simpleType>
        <xsd:restriction base="dms:Unknown"/>
      </xsd:simpleType>
    </xsd:element>
    <xsd:element name="Target" ma:index="30" nillable="true" ma:displayName="Target" ma:default="false" ma:internalName="Target">
      <xsd:simpleType>
        <xsd:restriction base="dms:Boolean"/>
      </xsd:simpleType>
    </xsd:element>
    <xsd:element name="Width" ma:index="31" nillable="true" ma:displayName="Width" ma:internalName="Width">
      <xsd:simpleType>
        <xsd:restriction base="dms:Unknown"/>
      </xsd:simpleType>
    </xsd:element>
    <xsd:element name="Height" ma:index="32" nillable="true" ma:displayName="Height" ma:internalName="Height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A7C4-A6CE-445C-A23A-3200E17DDC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87F682-67EB-47E8-8E2D-C983150BE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085E8-1EFB-47A4-829F-73FC460DCA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1212AAF6-CD00-4627-A121-E0A027E9A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4C89D83-0B65-47EA-A551-C0ED87C6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ÑEÀ CÖÔNG BAÙO CAÙO CHUYEÂN ÑEÀ ATLÑ</vt:lpstr>
    </vt:vector>
  </TitlesOfParts>
  <Company>Compaq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ÑEÀ CÖÔNG BAÙO CAÙO CHUYEÂN ÑEÀ ATLÑ</dc:title>
  <dc:subject/>
  <dc:creator>Microsoft Office User</dc:creator>
  <cp:keywords/>
  <cp:lastModifiedBy>Truong Quoc</cp:lastModifiedBy>
  <cp:revision>8</cp:revision>
  <cp:lastPrinted>2022-08-31T03:48:00Z</cp:lastPrinted>
  <dcterms:created xsi:type="dcterms:W3CDTF">2022-08-24T08:46:00Z</dcterms:created>
  <dcterms:modified xsi:type="dcterms:W3CDTF">2022-09-13T03:07:00Z</dcterms:modified>
</cp:coreProperties>
</file>